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01" w:rsidRPr="00D13871" w:rsidRDefault="00683DC2" w:rsidP="006169C0">
      <w:pPr>
        <w:jc w:val="center"/>
        <w:rPr>
          <w:rFonts w:ascii="標楷體" w:eastAsia="標楷體" w:hAnsi="標楷體"/>
          <w:b/>
          <w:sz w:val="44"/>
        </w:rPr>
      </w:pPr>
      <w:r w:rsidRPr="00D13871">
        <w:rPr>
          <w:rFonts w:ascii="標楷體" w:eastAsia="標楷體" w:hAnsi="標楷體"/>
          <w:b/>
          <w:sz w:val="44"/>
        </w:rPr>
        <w:t>新明國中110學年度防疫</w:t>
      </w:r>
      <w:proofErr w:type="gramStart"/>
      <w:r w:rsidRPr="00D13871">
        <w:rPr>
          <w:rFonts w:ascii="標楷體" w:eastAsia="標楷體" w:hAnsi="標楷體"/>
          <w:b/>
          <w:sz w:val="44"/>
        </w:rPr>
        <w:t>假停餐退費</w:t>
      </w:r>
      <w:proofErr w:type="gramEnd"/>
      <w:r w:rsidRPr="00D13871">
        <w:rPr>
          <w:rFonts w:ascii="標楷體" w:eastAsia="標楷體" w:hAnsi="標楷體"/>
          <w:b/>
          <w:sz w:val="44"/>
        </w:rPr>
        <w:t>申請表</w:t>
      </w:r>
    </w:p>
    <w:p w:rsidR="00D100FB" w:rsidRPr="00D100FB" w:rsidRDefault="00F70FBF" w:rsidP="00F70FBF">
      <w:pPr>
        <w:rPr>
          <w:rFonts w:asciiTheme="minorEastAsia" w:hAnsiTheme="minorEastAsia"/>
          <w:sz w:val="30"/>
          <w:szCs w:val="30"/>
        </w:rPr>
      </w:pPr>
      <w:r w:rsidRPr="00D100FB">
        <w:rPr>
          <w:rFonts w:asciiTheme="minorEastAsia" w:hAnsiTheme="minorEastAsia" w:hint="eastAsia"/>
          <w:sz w:val="30"/>
          <w:szCs w:val="30"/>
        </w:rPr>
        <w:t>一、</w:t>
      </w:r>
      <w:r w:rsidRPr="00D100FB">
        <w:rPr>
          <w:rFonts w:asciiTheme="minorEastAsia" w:hAnsiTheme="minorEastAsia" w:hint="eastAsia"/>
          <w:sz w:val="30"/>
          <w:szCs w:val="30"/>
        </w:rPr>
        <w:t>因應國內嚴重特殊傳染性肺炎</w:t>
      </w:r>
      <w:proofErr w:type="gramStart"/>
      <w:r w:rsidRPr="00D100FB">
        <w:rPr>
          <w:rFonts w:asciiTheme="minorEastAsia" w:hAnsiTheme="minorEastAsia" w:hint="eastAsia"/>
          <w:sz w:val="30"/>
          <w:szCs w:val="30"/>
        </w:rPr>
        <w:t>疫</w:t>
      </w:r>
      <w:proofErr w:type="gramEnd"/>
      <w:r w:rsidRPr="00D100FB">
        <w:rPr>
          <w:rFonts w:asciiTheme="minorEastAsia" w:hAnsiTheme="minorEastAsia" w:hint="eastAsia"/>
          <w:sz w:val="30"/>
          <w:szCs w:val="30"/>
        </w:rPr>
        <w:t>情，放寬學生請假規定考量，即日起</w:t>
      </w:r>
    </w:p>
    <w:p w:rsidR="00D100FB" w:rsidRPr="00D100FB" w:rsidRDefault="00D100FB" w:rsidP="00F70FBF">
      <w:pPr>
        <w:rPr>
          <w:rFonts w:asciiTheme="minorEastAsia" w:hAnsiTheme="minorEastAsia"/>
          <w:sz w:val="30"/>
          <w:szCs w:val="30"/>
        </w:rPr>
      </w:pPr>
      <w:r w:rsidRPr="00D100FB">
        <w:rPr>
          <w:rFonts w:asciiTheme="minorEastAsia" w:hAnsiTheme="minorEastAsia"/>
          <w:sz w:val="30"/>
          <w:szCs w:val="30"/>
        </w:rPr>
        <w:t xml:space="preserve">    </w:t>
      </w:r>
      <w:r w:rsidR="00F70FBF" w:rsidRPr="00D100FB">
        <w:rPr>
          <w:rFonts w:asciiTheme="minorEastAsia" w:hAnsiTheme="minorEastAsia" w:hint="eastAsia"/>
          <w:sz w:val="30"/>
          <w:szCs w:val="30"/>
        </w:rPr>
        <w:t>至</w:t>
      </w:r>
      <w:r w:rsidR="00F70FBF" w:rsidRPr="00D100FB">
        <w:rPr>
          <w:rFonts w:asciiTheme="minorEastAsia" w:hAnsiTheme="minorEastAsia" w:hint="eastAsia"/>
          <w:sz w:val="30"/>
          <w:szCs w:val="30"/>
        </w:rPr>
        <w:t xml:space="preserve"> 6</w:t>
      </w:r>
      <w:r w:rsidR="00F70FBF" w:rsidRPr="00D100FB">
        <w:rPr>
          <w:rFonts w:asciiTheme="minorEastAsia" w:hAnsiTheme="minorEastAsia" w:hint="eastAsia"/>
          <w:sz w:val="30"/>
          <w:szCs w:val="30"/>
        </w:rPr>
        <w:t>月</w:t>
      </w:r>
      <w:r w:rsidR="00F70FBF" w:rsidRPr="00D100FB">
        <w:rPr>
          <w:rFonts w:asciiTheme="minorEastAsia" w:hAnsiTheme="minorEastAsia" w:hint="eastAsia"/>
          <w:sz w:val="30"/>
          <w:szCs w:val="30"/>
        </w:rPr>
        <w:t xml:space="preserve"> 30</w:t>
      </w:r>
      <w:r w:rsidR="00F70FBF" w:rsidRPr="00D100FB">
        <w:rPr>
          <w:rFonts w:asciiTheme="minorEastAsia" w:hAnsiTheme="minorEastAsia" w:hint="eastAsia"/>
          <w:sz w:val="30"/>
          <w:szCs w:val="30"/>
        </w:rPr>
        <w:t>日止</w:t>
      </w:r>
      <w:r w:rsidR="00F70FBF" w:rsidRPr="00D100FB">
        <w:rPr>
          <w:rFonts w:asciiTheme="minorEastAsia" w:hAnsiTheme="minorEastAsia" w:hint="eastAsia"/>
          <w:sz w:val="30"/>
          <w:szCs w:val="30"/>
        </w:rPr>
        <w:t>(結業式)</w:t>
      </w:r>
      <w:r w:rsidR="00F70FBF" w:rsidRPr="00D100FB">
        <w:rPr>
          <w:rFonts w:asciiTheme="minorEastAsia" w:hAnsiTheme="minorEastAsia" w:hint="eastAsia"/>
          <w:sz w:val="30"/>
          <w:szCs w:val="30"/>
        </w:rPr>
        <w:t>，若有請假期間達</w:t>
      </w:r>
      <w:r w:rsidR="00F70FBF" w:rsidRPr="00D100FB">
        <w:rPr>
          <w:rFonts w:asciiTheme="minorEastAsia" w:hAnsiTheme="minorEastAsia" w:hint="eastAsia"/>
          <w:sz w:val="30"/>
          <w:szCs w:val="30"/>
          <w:bdr w:val="single" w:sz="4" w:space="0" w:color="auto"/>
          <w:shd w:val="pct15" w:color="auto" w:fill="FFFFFF"/>
        </w:rPr>
        <w:t>連續 3 日</w:t>
      </w:r>
      <w:r w:rsidR="00F70FBF" w:rsidRPr="00D100FB">
        <w:rPr>
          <w:rFonts w:asciiTheme="minorEastAsia" w:hAnsiTheme="minorEastAsia" w:hint="eastAsia"/>
          <w:sz w:val="30"/>
          <w:szCs w:val="30"/>
        </w:rPr>
        <w:t>以上之教職員</w:t>
      </w:r>
    </w:p>
    <w:p w:rsidR="00F70FBF" w:rsidRPr="00D100FB" w:rsidRDefault="00D100FB" w:rsidP="00F70FBF">
      <w:pPr>
        <w:rPr>
          <w:rFonts w:asciiTheme="minorEastAsia" w:hAnsiTheme="minorEastAsia"/>
          <w:sz w:val="30"/>
          <w:szCs w:val="30"/>
        </w:rPr>
      </w:pPr>
      <w:r w:rsidRPr="00D100FB">
        <w:rPr>
          <w:rFonts w:asciiTheme="minorEastAsia" w:hAnsiTheme="minorEastAsia"/>
          <w:sz w:val="30"/>
          <w:szCs w:val="30"/>
        </w:rPr>
        <w:t xml:space="preserve">    </w:t>
      </w:r>
      <w:r w:rsidR="00F70FBF" w:rsidRPr="00D100FB">
        <w:rPr>
          <w:rFonts w:asciiTheme="minorEastAsia" w:hAnsiTheme="minorEastAsia" w:hint="eastAsia"/>
          <w:sz w:val="30"/>
          <w:szCs w:val="30"/>
        </w:rPr>
        <w:t>生，准予</w:t>
      </w:r>
      <w:proofErr w:type="gramStart"/>
      <w:r w:rsidR="00F70FBF" w:rsidRPr="00D100FB">
        <w:rPr>
          <w:rFonts w:asciiTheme="minorEastAsia" w:hAnsiTheme="minorEastAsia" w:hint="eastAsia"/>
          <w:sz w:val="30"/>
          <w:szCs w:val="30"/>
        </w:rPr>
        <w:t>申請停餐並</w:t>
      </w:r>
      <w:proofErr w:type="gramEnd"/>
      <w:r w:rsidR="00F70FBF" w:rsidRPr="00D100FB">
        <w:rPr>
          <w:rFonts w:asciiTheme="minorEastAsia" w:hAnsiTheme="minorEastAsia" w:hint="eastAsia"/>
          <w:sz w:val="30"/>
          <w:szCs w:val="30"/>
        </w:rPr>
        <w:t>退</w:t>
      </w:r>
      <w:r w:rsidR="00F70FBF" w:rsidRPr="00D100FB">
        <w:rPr>
          <w:rFonts w:asciiTheme="minorEastAsia" w:hAnsiTheme="minorEastAsia" w:hint="eastAsia"/>
          <w:sz w:val="30"/>
          <w:szCs w:val="30"/>
        </w:rPr>
        <w:t>費，退費起始日以</w:t>
      </w:r>
      <w:proofErr w:type="gramStart"/>
      <w:r w:rsidR="00F70FBF" w:rsidRPr="00D100FB">
        <w:rPr>
          <w:rFonts w:asciiTheme="minorEastAsia" w:hAnsiTheme="minorEastAsia" w:hint="eastAsia"/>
          <w:sz w:val="30"/>
          <w:szCs w:val="30"/>
        </w:rPr>
        <w:t>通知停餐次日起</w:t>
      </w:r>
      <w:proofErr w:type="gramEnd"/>
      <w:r w:rsidR="00F70FBF" w:rsidRPr="00D100FB">
        <w:rPr>
          <w:rFonts w:asciiTheme="minorEastAsia" w:hAnsiTheme="minorEastAsia" w:hint="eastAsia"/>
          <w:sz w:val="30"/>
          <w:szCs w:val="30"/>
        </w:rPr>
        <w:t>計算。</w:t>
      </w:r>
    </w:p>
    <w:p w:rsidR="00D100FB" w:rsidRPr="00D100FB" w:rsidRDefault="00D13871" w:rsidP="00F70FBF">
      <w:pPr>
        <w:rPr>
          <w:rFonts w:asciiTheme="minorEastAsia" w:hAnsiTheme="minorEastAsia"/>
          <w:sz w:val="30"/>
          <w:szCs w:val="30"/>
        </w:rPr>
      </w:pPr>
      <w:r w:rsidRPr="00D100FB">
        <w:rPr>
          <w:rFonts w:asciiTheme="minorEastAsia" w:hAnsiTheme="minorEastAsia" w:hint="eastAsia"/>
          <w:sz w:val="30"/>
          <w:szCs w:val="30"/>
        </w:rPr>
        <w:t>二、如有未訂定之事由，可經由</w:t>
      </w:r>
      <w:r w:rsidR="00F70FBF" w:rsidRPr="00D100FB">
        <w:rPr>
          <w:rFonts w:asciiTheme="minorEastAsia" w:hAnsiTheme="minorEastAsia" w:hint="eastAsia"/>
          <w:sz w:val="30"/>
          <w:szCs w:val="30"/>
        </w:rPr>
        <w:t>午餐供應委員會議決議之，本案退費期間</w:t>
      </w:r>
    </w:p>
    <w:p w:rsidR="00F70FBF" w:rsidRPr="00D100FB" w:rsidRDefault="00D100FB" w:rsidP="00F70FBF">
      <w:pPr>
        <w:rPr>
          <w:rFonts w:asciiTheme="minorEastAsia" w:hAnsiTheme="minorEastAsia"/>
          <w:sz w:val="30"/>
          <w:szCs w:val="30"/>
        </w:rPr>
      </w:pPr>
      <w:r w:rsidRPr="00D100FB">
        <w:rPr>
          <w:rFonts w:asciiTheme="minorEastAsia" w:hAnsiTheme="minorEastAsia"/>
          <w:sz w:val="30"/>
          <w:szCs w:val="30"/>
        </w:rPr>
        <w:t xml:space="preserve">    </w:t>
      </w:r>
      <w:r w:rsidR="00F70FBF" w:rsidRPr="00D100FB">
        <w:rPr>
          <w:rFonts w:asciiTheme="minorEastAsia" w:hAnsiTheme="minorEastAsia" w:hint="eastAsia"/>
          <w:sz w:val="30"/>
          <w:szCs w:val="30"/>
        </w:rPr>
        <w:t>視國內</w:t>
      </w:r>
      <w:proofErr w:type="gramStart"/>
      <w:r w:rsidR="00F70FBF" w:rsidRPr="00D100FB">
        <w:rPr>
          <w:rFonts w:asciiTheme="minorEastAsia" w:hAnsiTheme="minorEastAsia" w:hint="eastAsia"/>
          <w:sz w:val="30"/>
          <w:szCs w:val="30"/>
        </w:rPr>
        <w:t>疫</w:t>
      </w:r>
      <w:proofErr w:type="gramEnd"/>
      <w:r w:rsidR="00F70FBF" w:rsidRPr="00D100FB">
        <w:rPr>
          <w:rFonts w:asciiTheme="minorEastAsia" w:hAnsiTheme="minorEastAsia" w:hint="eastAsia"/>
          <w:sz w:val="30"/>
          <w:szCs w:val="30"/>
        </w:rPr>
        <w:t>情發展</w:t>
      </w:r>
      <w:r w:rsidR="00F70FBF" w:rsidRPr="00D100FB">
        <w:rPr>
          <w:rFonts w:asciiTheme="minorEastAsia" w:hAnsiTheme="minorEastAsia" w:hint="eastAsia"/>
          <w:sz w:val="30"/>
          <w:szCs w:val="30"/>
          <w:u w:val="single"/>
        </w:rPr>
        <w:t>隨時調整</w:t>
      </w:r>
      <w:r w:rsidR="00F70FBF" w:rsidRPr="00D100FB">
        <w:rPr>
          <w:rFonts w:asciiTheme="minorEastAsia" w:hAnsiTheme="minorEastAsia" w:hint="eastAsia"/>
          <w:sz w:val="30"/>
          <w:szCs w:val="30"/>
        </w:rPr>
        <w:t>公告之</w:t>
      </w:r>
      <w:r w:rsidR="00D13871" w:rsidRPr="00D100FB">
        <w:rPr>
          <w:rFonts w:asciiTheme="minorEastAsia" w:hAnsiTheme="minorEastAsia" w:hint="eastAsia"/>
          <w:sz w:val="30"/>
          <w:szCs w:val="30"/>
        </w:rPr>
        <w:t>。</w:t>
      </w:r>
    </w:p>
    <w:p w:rsidR="006835BB" w:rsidRDefault="00D13871" w:rsidP="00F70FBF">
      <w:pPr>
        <w:rPr>
          <w:rFonts w:asciiTheme="minorEastAsia" w:hAnsiTheme="minorEastAsia"/>
          <w:sz w:val="30"/>
          <w:szCs w:val="30"/>
        </w:rPr>
      </w:pPr>
      <w:r w:rsidRPr="00D100FB">
        <w:rPr>
          <w:rFonts w:asciiTheme="minorEastAsia" w:hAnsiTheme="minorEastAsia"/>
          <w:sz w:val="30"/>
          <w:szCs w:val="30"/>
        </w:rPr>
        <w:t>三、</w:t>
      </w:r>
      <w:r w:rsidR="00955D0D" w:rsidRPr="00D100FB">
        <w:rPr>
          <w:rFonts w:ascii="王漢宗特黑體繁" w:eastAsia="王漢宗特黑體繁" w:hAnsiTheme="minorEastAsia"/>
          <w:sz w:val="30"/>
          <w:szCs w:val="30"/>
        </w:rPr>
        <w:t>本人確診</w:t>
      </w:r>
      <w:r w:rsidR="00955D0D" w:rsidRPr="00D100FB">
        <w:rPr>
          <w:rFonts w:asciiTheme="minorEastAsia" w:hAnsiTheme="minorEastAsia"/>
          <w:sz w:val="30"/>
          <w:szCs w:val="30"/>
        </w:rPr>
        <w:t>、</w:t>
      </w:r>
      <w:r w:rsidR="00955D0D" w:rsidRPr="00D100FB">
        <w:rPr>
          <w:rFonts w:asciiTheme="minorEastAsia" w:hAnsiTheme="minorEastAsia" w:hint="eastAsia"/>
          <w:sz w:val="30"/>
          <w:szCs w:val="30"/>
        </w:rPr>
        <w:t>自主請</w:t>
      </w:r>
      <w:r w:rsidR="00955D0D" w:rsidRPr="00D100FB">
        <w:rPr>
          <w:rFonts w:ascii="王漢宗特黑體繁" w:eastAsia="王漢宗特黑體繁" w:hAnsiTheme="minorEastAsia" w:hint="eastAsia"/>
          <w:sz w:val="30"/>
          <w:szCs w:val="30"/>
        </w:rPr>
        <w:t>防疫假</w:t>
      </w:r>
      <w:r w:rsidR="00955D0D" w:rsidRPr="00D100FB">
        <w:rPr>
          <w:rFonts w:asciiTheme="minorEastAsia" w:hAnsiTheme="minorEastAsia" w:hint="eastAsia"/>
          <w:sz w:val="30"/>
          <w:szCs w:val="30"/>
        </w:rPr>
        <w:t>、</w:t>
      </w:r>
      <w:r w:rsidR="00955D0D" w:rsidRPr="00D100FB">
        <w:rPr>
          <w:rFonts w:ascii="王漢宗特黑體繁" w:eastAsia="王漢宗特黑體繁" w:hAnsiTheme="minorEastAsia" w:hint="eastAsia"/>
          <w:sz w:val="30"/>
          <w:szCs w:val="30"/>
        </w:rPr>
        <w:t>居家隔離</w:t>
      </w:r>
      <w:r w:rsidR="00955D0D" w:rsidRPr="00D100FB">
        <w:rPr>
          <w:rFonts w:asciiTheme="minorEastAsia" w:hAnsiTheme="minorEastAsia" w:hint="eastAsia"/>
          <w:sz w:val="30"/>
          <w:szCs w:val="30"/>
        </w:rPr>
        <w:t>或於</w:t>
      </w:r>
      <w:r w:rsidR="00955D0D" w:rsidRPr="00D100FB">
        <w:rPr>
          <w:rFonts w:ascii="王漢宗特黑體繁" w:eastAsia="王漢宗特黑體繁" w:hAnsiTheme="minorEastAsia" w:hint="eastAsia"/>
          <w:sz w:val="30"/>
          <w:szCs w:val="30"/>
        </w:rPr>
        <w:t>防疫旅館隔離</w:t>
      </w:r>
      <w:r w:rsidR="006835BB">
        <w:rPr>
          <w:rFonts w:asciiTheme="minorEastAsia" w:hAnsiTheme="minorEastAsia" w:hint="eastAsia"/>
          <w:sz w:val="30"/>
          <w:szCs w:val="30"/>
        </w:rPr>
        <w:t>或其他等</w:t>
      </w:r>
      <w:r w:rsidR="00DE07B2" w:rsidRPr="00DE07B2">
        <w:rPr>
          <w:rFonts w:asciiTheme="minorEastAsia" w:hAnsiTheme="minorEastAsia" w:hint="eastAsia"/>
          <w:sz w:val="30"/>
          <w:szCs w:val="30"/>
        </w:rPr>
        <w:t>因素</w:t>
      </w:r>
      <w:r w:rsidR="00955D0D" w:rsidRPr="00D100FB">
        <w:rPr>
          <w:rFonts w:asciiTheme="minorEastAsia" w:hAnsiTheme="minorEastAsia" w:hint="eastAsia"/>
          <w:sz w:val="30"/>
          <w:szCs w:val="30"/>
        </w:rPr>
        <w:t>，(含)</w:t>
      </w:r>
    </w:p>
    <w:p w:rsidR="00D13871" w:rsidRPr="00D100FB" w:rsidRDefault="006835BB" w:rsidP="00F70FBF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 xml:space="preserve">    </w:t>
      </w:r>
      <w:r w:rsidR="00955D0D" w:rsidRPr="00D100FB">
        <w:rPr>
          <w:rFonts w:asciiTheme="minorEastAsia" w:hAnsiTheme="minorEastAsia" w:hint="eastAsia"/>
          <w:sz w:val="30"/>
          <w:szCs w:val="30"/>
        </w:rPr>
        <w:t>三日以</w:t>
      </w:r>
      <w:bookmarkStart w:id="0" w:name="_GoBack"/>
      <w:bookmarkEnd w:id="0"/>
      <w:r w:rsidR="00955D0D" w:rsidRPr="00D100FB">
        <w:rPr>
          <w:rFonts w:asciiTheme="minorEastAsia" w:hAnsiTheme="minorEastAsia" w:hint="eastAsia"/>
          <w:sz w:val="30"/>
          <w:szCs w:val="30"/>
        </w:rPr>
        <w:t>上，達退費標準。</w:t>
      </w:r>
    </w:p>
    <w:p w:rsidR="00D100FB" w:rsidRPr="00D100FB" w:rsidRDefault="00ED30E5" w:rsidP="00F70FBF">
      <w:pPr>
        <w:rPr>
          <w:rFonts w:asciiTheme="minorEastAsia" w:hAnsiTheme="minorEastAsia"/>
          <w:sz w:val="30"/>
          <w:szCs w:val="30"/>
        </w:rPr>
      </w:pPr>
      <w:r w:rsidRPr="00D100FB">
        <w:rPr>
          <w:rFonts w:asciiTheme="minorEastAsia" w:hAnsiTheme="minorEastAsia"/>
          <w:sz w:val="30"/>
          <w:szCs w:val="30"/>
        </w:rPr>
        <w:t>四、</w:t>
      </w:r>
      <w:r w:rsidRPr="00D100FB">
        <w:rPr>
          <w:rFonts w:asciiTheme="minorEastAsia" w:hAnsiTheme="minorEastAsia" w:hint="eastAsia"/>
          <w:sz w:val="30"/>
          <w:szCs w:val="30"/>
        </w:rPr>
        <w:t>學生防疫假之午餐退費方式，依各校退費規定辦理，依規定日數提前</w:t>
      </w:r>
    </w:p>
    <w:p w:rsidR="00ED30E5" w:rsidRPr="00D100FB" w:rsidRDefault="00D100FB" w:rsidP="00F70FBF">
      <w:pPr>
        <w:rPr>
          <w:rFonts w:asciiTheme="minorEastAsia" w:hAnsiTheme="minorEastAsia"/>
          <w:sz w:val="30"/>
          <w:szCs w:val="30"/>
        </w:rPr>
      </w:pPr>
      <w:r w:rsidRPr="00D100FB"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/>
          <w:sz w:val="30"/>
          <w:szCs w:val="30"/>
        </w:rPr>
        <w:t xml:space="preserve">  </w:t>
      </w:r>
      <w:r w:rsidR="00ED30E5" w:rsidRPr="00D100FB">
        <w:rPr>
          <w:rFonts w:asciiTheme="minorEastAsia" w:hAnsiTheme="minorEastAsia" w:hint="eastAsia"/>
          <w:sz w:val="30"/>
          <w:szCs w:val="30"/>
        </w:rPr>
        <w:t>通知，方辦理退費。</w:t>
      </w:r>
      <w:r w:rsidR="00ED30E5" w:rsidRPr="00D100FB">
        <w:rPr>
          <w:rFonts w:ascii="王漢宗中行書繁" w:eastAsia="王漢宗中行書繁" w:hAnsiTheme="minorEastAsia" w:hint="eastAsia"/>
          <w:sz w:val="30"/>
          <w:szCs w:val="30"/>
        </w:rPr>
        <w:t>本校規定須於</w:t>
      </w:r>
      <w:r w:rsidR="00ED30E5" w:rsidRPr="00D100FB">
        <w:rPr>
          <w:rFonts w:ascii="王漢宗中行書繁" w:eastAsia="王漢宗中行書繁" w:hAnsiTheme="minorEastAsia" w:hint="eastAsia"/>
          <w:sz w:val="30"/>
          <w:szCs w:val="30"/>
          <w:bdr w:val="single" w:sz="4" w:space="0" w:color="auto"/>
        </w:rPr>
        <w:t>三日前</w:t>
      </w:r>
      <w:r w:rsidR="00ED30E5" w:rsidRPr="00D100FB">
        <w:rPr>
          <w:rFonts w:ascii="王漢宗中行書繁" w:eastAsia="王漢宗中行書繁" w:hAnsiTheme="minorEastAsia" w:hint="eastAsia"/>
          <w:sz w:val="30"/>
          <w:szCs w:val="30"/>
        </w:rPr>
        <w:t>完成手續</w:t>
      </w:r>
      <w:r w:rsidR="00925924" w:rsidRPr="00D100FB">
        <w:rPr>
          <w:rFonts w:ascii="王漢宗中行書繁" w:eastAsia="王漢宗中行書繁" w:hAnsiTheme="minorEastAsia" w:hint="eastAsia"/>
          <w:sz w:val="30"/>
          <w:szCs w:val="30"/>
        </w:rPr>
        <w:t>且需連續請假三日以上</w:t>
      </w:r>
    </w:p>
    <w:tbl>
      <w:tblPr>
        <w:tblStyle w:val="a3"/>
        <w:tblpPr w:leftFromText="180" w:rightFromText="180" w:vertAnchor="page" w:horzAnchor="margin" w:tblpXSpec="center" w:tblpY="1501"/>
        <w:tblW w:w="5049" w:type="pct"/>
        <w:tblLook w:val="04A0" w:firstRow="1" w:lastRow="0" w:firstColumn="1" w:lastColumn="0" w:noHBand="0" w:noVBand="1"/>
      </w:tblPr>
      <w:tblGrid>
        <w:gridCol w:w="2162"/>
        <w:gridCol w:w="950"/>
        <w:gridCol w:w="2553"/>
        <w:gridCol w:w="988"/>
        <w:gridCol w:w="3894"/>
        <w:gridCol w:w="11"/>
      </w:tblGrid>
      <w:tr w:rsidR="00D100FB" w:rsidRPr="002E1F76" w:rsidTr="00D100FB">
        <w:trPr>
          <w:gridAfter w:val="1"/>
          <w:wAfter w:w="5" w:type="pct"/>
          <w:trHeight w:val="724"/>
        </w:trPr>
        <w:tc>
          <w:tcPr>
            <w:tcW w:w="1024" w:type="pct"/>
          </w:tcPr>
          <w:p w:rsidR="00D100FB" w:rsidRPr="002E1F76" w:rsidRDefault="00D100FB" w:rsidP="00E71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1" w:type="pct"/>
            <w:gridSpan w:val="4"/>
          </w:tcPr>
          <w:p w:rsidR="00D100FB" w:rsidRPr="002E1F76" w:rsidRDefault="00D100FB" w:rsidP="00E71D75">
            <w:pPr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26"/>
              </w:rPr>
              <w:t>填寫</w:t>
            </w:r>
            <w:r w:rsidRPr="000A523D">
              <w:rPr>
                <w:rFonts w:hint="eastAsia"/>
                <w:sz w:val="32"/>
                <w:szCs w:val="26"/>
              </w:rPr>
              <w:t>日</w:t>
            </w:r>
            <w:r>
              <w:rPr>
                <w:rFonts w:hint="eastAsia"/>
                <w:sz w:val="32"/>
                <w:szCs w:val="26"/>
              </w:rPr>
              <w:t>：</w:t>
            </w:r>
            <w:r>
              <w:rPr>
                <w:rFonts w:hint="eastAsia"/>
                <w:sz w:val="28"/>
                <w:szCs w:val="26"/>
              </w:rPr>
              <w:t xml:space="preserve">   </w:t>
            </w:r>
            <w:r w:rsidRPr="004B5E06">
              <w:rPr>
                <w:rFonts w:hint="eastAsia"/>
                <w:sz w:val="28"/>
                <w:szCs w:val="26"/>
              </w:rPr>
              <w:t xml:space="preserve"> </w:t>
            </w:r>
            <w:r w:rsidRPr="004B5E06">
              <w:rPr>
                <w:rFonts w:hint="eastAsia"/>
                <w:sz w:val="28"/>
                <w:szCs w:val="26"/>
              </w:rPr>
              <w:t>年</w:t>
            </w:r>
            <w:r w:rsidRPr="004B5E06">
              <w:rPr>
                <w:rFonts w:hint="eastAsia"/>
                <w:sz w:val="28"/>
                <w:szCs w:val="26"/>
              </w:rPr>
              <w:t xml:space="preserve">    </w:t>
            </w:r>
            <w:r w:rsidRPr="004B5E06">
              <w:rPr>
                <w:rFonts w:hint="eastAsia"/>
                <w:sz w:val="28"/>
                <w:szCs w:val="26"/>
              </w:rPr>
              <w:t>月</w:t>
            </w:r>
            <w:r w:rsidRPr="004B5E06">
              <w:rPr>
                <w:rFonts w:hint="eastAsia"/>
                <w:sz w:val="28"/>
                <w:szCs w:val="26"/>
              </w:rPr>
              <w:t xml:space="preserve">    </w:t>
            </w:r>
            <w:r w:rsidRPr="004B5E06">
              <w:rPr>
                <w:rFonts w:hint="eastAsia"/>
                <w:sz w:val="28"/>
                <w:szCs w:val="26"/>
              </w:rPr>
              <w:t>日</w:t>
            </w:r>
            <w:r w:rsidRPr="004B5E06">
              <w:rPr>
                <w:rFonts w:hint="eastAsia"/>
                <w:sz w:val="28"/>
                <w:szCs w:val="26"/>
              </w:rPr>
              <w:t xml:space="preserve"> (</w:t>
            </w:r>
            <w:r w:rsidRPr="004B5E06">
              <w:rPr>
                <w:rFonts w:hint="eastAsia"/>
                <w:sz w:val="28"/>
                <w:szCs w:val="26"/>
              </w:rPr>
              <w:t>星期</w:t>
            </w:r>
            <w:r w:rsidRPr="004B5E06">
              <w:rPr>
                <w:rFonts w:hint="eastAsia"/>
                <w:sz w:val="28"/>
                <w:szCs w:val="26"/>
              </w:rPr>
              <w:t xml:space="preserve">    )</w:t>
            </w:r>
            <w:r w:rsidRPr="002E1F76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 w:rsidR="00D100FB" w:rsidRPr="002E1F76" w:rsidTr="00D100FB">
        <w:trPr>
          <w:gridAfter w:val="1"/>
          <w:wAfter w:w="5" w:type="pct"/>
          <w:trHeight w:val="709"/>
        </w:trPr>
        <w:tc>
          <w:tcPr>
            <w:tcW w:w="1024" w:type="pct"/>
          </w:tcPr>
          <w:p w:rsidR="00D100FB" w:rsidRPr="002E1F76" w:rsidRDefault="00D100FB" w:rsidP="00E71D75">
            <w:pPr>
              <w:rPr>
                <w:sz w:val="26"/>
                <w:szCs w:val="26"/>
              </w:rPr>
            </w:pPr>
            <w:proofErr w:type="gramStart"/>
            <w:r w:rsidRPr="008E47D1">
              <w:rPr>
                <w:rFonts w:hint="eastAsia"/>
                <w:sz w:val="32"/>
                <w:szCs w:val="26"/>
              </w:rPr>
              <w:t>退餐日期</w:t>
            </w:r>
            <w:proofErr w:type="gramEnd"/>
          </w:p>
        </w:tc>
        <w:tc>
          <w:tcPr>
            <w:tcW w:w="3971" w:type="pct"/>
            <w:gridSpan w:val="4"/>
          </w:tcPr>
          <w:p w:rsidR="00D100FB" w:rsidRPr="002E1F76" w:rsidRDefault="00D100FB" w:rsidP="00E71D75">
            <w:pPr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111</w:t>
            </w:r>
            <w:r w:rsidRPr="000A523D">
              <w:rPr>
                <w:rFonts w:hint="eastAsia"/>
                <w:sz w:val="28"/>
                <w:szCs w:val="26"/>
              </w:rPr>
              <w:t xml:space="preserve"> </w:t>
            </w:r>
            <w:r w:rsidRPr="000A523D">
              <w:rPr>
                <w:rFonts w:hint="eastAsia"/>
                <w:sz w:val="28"/>
                <w:szCs w:val="26"/>
              </w:rPr>
              <w:t>年</w:t>
            </w:r>
            <w:r w:rsidRPr="000A523D">
              <w:rPr>
                <w:rFonts w:hint="eastAsia"/>
                <w:sz w:val="28"/>
                <w:szCs w:val="26"/>
              </w:rPr>
              <w:t xml:space="preserve">    </w:t>
            </w:r>
            <w:r w:rsidRPr="000A523D">
              <w:rPr>
                <w:rFonts w:hint="eastAsia"/>
                <w:sz w:val="28"/>
                <w:szCs w:val="26"/>
              </w:rPr>
              <w:t>月</w:t>
            </w:r>
            <w:r w:rsidRPr="000A523D">
              <w:rPr>
                <w:rFonts w:hint="eastAsia"/>
                <w:sz w:val="28"/>
                <w:szCs w:val="26"/>
              </w:rPr>
              <w:t xml:space="preserve">    </w:t>
            </w:r>
            <w:r w:rsidRPr="000A523D">
              <w:rPr>
                <w:rFonts w:hint="eastAsia"/>
                <w:sz w:val="28"/>
                <w:szCs w:val="26"/>
              </w:rPr>
              <w:t>日</w:t>
            </w:r>
            <w:r w:rsidRPr="000A523D">
              <w:rPr>
                <w:rFonts w:hint="eastAsia"/>
                <w:sz w:val="28"/>
                <w:szCs w:val="26"/>
              </w:rPr>
              <w:t xml:space="preserve"> </w:t>
            </w:r>
            <w:r w:rsidRPr="000A523D">
              <w:rPr>
                <w:rFonts w:hint="eastAsia"/>
                <w:sz w:val="28"/>
                <w:szCs w:val="26"/>
              </w:rPr>
              <w:t>至</w:t>
            </w:r>
            <w:r w:rsidRPr="000A523D">
              <w:rPr>
                <w:rFonts w:hint="eastAsia"/>
                <w:sz w:val="28"/>
                <w:szCs w:val="26"/>
              </w:rPr>
              <w:t xml:space="preserve">    </w:t>
            </w:r>
            <w:r w:rsidRPr="000A523D">
              <w:rPr>
                <w:rFonts w:hint="eastAsia"/>
                <w:sz w:val="28"/>
                <w:szCs w:val="26"/>
              </w:rPr>
              <w:t>月</w:t>
            </w:r>
            <w:r w:rsidRPr="000A523D">
              <w:rPr>
                <w:rFonts w:hint="eastAsia"/>
                <w:sz w:val="28"/>
                <w:szCs w:val="26"/>
              </w:rPr>
              <w:t xml:space="preserve">    </w:t>
            </w:r>
            <w:r w:rsidRPr="000A523D">
              <w:rPr>
                <w:rFonts w:hint="eastAsia"/>
                <w:sz w:val="28"/>
                <w:szCs w:val="26"/>
              </w:rPr>
              <w:t>日，</w:t>
            </w:r>
            <w:r w:rsidRPr="000A523D">
              <w:rPr>
                <w:rFonts w:hint="eastAsia"/>
                <w:sz w:val="28"/>
                <w:szCs w:val="26"/>
              </w:rPr>
              <w:t xml:space="preserve">  </w:t>
            </w:r>
            <w:r w:rsidRPr="000A523D">
              <w:rPr>
                <w:rFonts w:hint="eastAsia"/>
                <w:sz w:val="28"/>
                <w:szCs w:val="26"/>
              </w:rPr>
              <w:t>共</w:t>
            </w:r>
            <w:r w:rsidRPr="000A523D">
              <w:rPr>
                <w:rFonts w:hint="eastAsia"/>
                <w:sz w:val="28"/>
                <w:szCs w:val="26"/>
              </w:rPr>
              <w:t xml:space="preserve">   </w:t>
            </w:r>
            <w:r>
              <w:rPr>
                <w:rFonts w:hint="eastAsia"/>
                <w:sz w:val="28"/>
                <w:szCs w:val="26"/>
              </w:rPr>
              <w:t xml:space="preserve">   </w:t>
            </w:r>
            <w:r w:rsidRPr="000A523D">
              <w:rPr>
                <w:rFonts w:hint="eastAsia"/>
                <w:sz w:val="28"/>
                <w:szCs w:val="26"/>
              </w:rPr>
              <w:t>日</w:t>
            </w:r>
          </w:p>
        </w:tc>
      </w:tr>
      <w:tr w:rsidR="00D100FB" w:rsidRPr="002E1F76" w:rsidTr="00D100FB">
        <w:trPr>
          <w:gridAfter w:val="1"/>
          <w:wAfter w:w="5" w:type="pct"/>
          <w:trHeight w:val="645"/>
        </w:trPr>
        <w:tc>
          <w:tcPr>
            <w:tcW w:w="1024" w:type="pct"/>
            <w:vMerge w:val="restart"/>
          </w:tcPr>
          <w:p w:rsidR="00D100FB" w:rsidRDefault="00D100FB" w:rsidP="00E71D75">
            <w:pPr>
              <w:rPr>
                <w:sz w:val="26"/>
                <w:szCs w:val="26"/>
              </w:rPr>
            </w:pPr>
          </w:p>
          <w:p w:rsidR="00D100FB" w:rsidRDefault="00D100FB" w:rsidP="00E71D75">
            <w:pPr>
              <w:rPr>
                <w:sz w:val="26"/>
                <w:szCs w:val="26"/>
              </w:rPr>
            </w:pPr>
          </w:p>
          <w:p w:rsidR="00D100FB" w:rsidRDefault="00D100FB" w:rsidP="00E71D75">
            <w:pPr>
              <w:rPr>
                <w:rFonts w:hint="eastAsia"/>
                <w:sz w:val="26"/>
                <w:szCs w:val="26"/>
              </w:rPr>
            </w:pPr>
          </w:p>
          <w:p w:rsidR="00D100FB" w:rsidRPr="00860639" w:rsidRDefault="00D100FB" w:rsidP="00E71D75">
            <w:pPr>
              <w:jc w:val="center"/>
              <w:rPr>
                <w:sz w:val="52"/>
                <w:szCs w:val="26"/>
              </w:rPr>
            </w:pPr>
            <w:r w:rsidRPr="00860639">
              <w:rPr>
                <w:rFonts w:hint="eastAsia"/>
                <w:sz w:val="52"/>
                <w:szCs w:val="26"/>
              </w:rPr>
              <w:t>退</w:t>
            </w:r>
          </w:p>
          <w:p w:rsidR="00D100FB" w:rsidRPr="00860639" w:rsidRDefault="00D100FB" w:rsidP="00E71D75">
            <w:pPr>
              <w:jc w:val="center"/>
              <w:rPr>
                <w:sz w:val="52"/>
                <w:szCs w:val="26"/>
              </w:rPr>
            </w:pPr>
            <w:r w:rsidRPr="00860639">
              <w:rPr>
                <w:rFonts w:hint="eastAsia"/>
                <w:sz w:val="52"/>
                <w:szCs w:val="26"/>
              </w:rPr>
              <w:t>餐</w:t>
            </w:r>
          </w:p>
          <w:p w:rsidR="00D100FB" w:rsidRPr="00860639" w:rsidRDefault="00D100FB" w:rsidP="00E71D75">
            <w:pPr>
              <w:jc w:val="center"/>
              <w:rPr>
                <w:sz w:val="52"/>
                <w:szCs w:val="26"/>
              </w:rPr>
            </w:pPr>
            <w:r w:rsidRPr="00860639">
              <w:rPr>
                <w:rFonts w:hint="eastAsia"/>
                <w:sz w:val="52"/>
                <w:szCs w:val="26"/>
              </w:rPr>
              <w:t>原</w:t>
            </w:r>
          </w:p>
          <w:p w:rsidR="00D100FB" w:rsidRPr="002E1F76" w:rsidRDefault="00D100FB" w:rsidP="00E71D75">
            <w:pPr>
              <w:jc w:val="center"/>
              <w:rPr>
                <w:sz w:val="26"/>
                <w:szCs w:val="26"/>
              </w:rPr>
            </w:pPr>
            <w:r w:rsidRPr="00860639">
              <w:rPr>
                <w:rFonts w:hint="eastAsia"/>
                <w:sz w:val="52"/>
                <w:szCs w:val="26"/>
              </w:rPr>
              <w:t>因</w:t>
            </w:r>
          </w:p>
        </w:tc>
        <w:tc>
          <w:tcPr>
            <w:tcW w:w="1659" w:type="pct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D100FB" w:rsidRPr="00267AB7" w:rsidRDefault="00D100FB" w:rsidP="00E71D75">
            <w:pPr>
              <w:jc w:val="center"/>
              <w:rPr>
                <w:sz w:val="52"/>
                <w:szCs w:val="26"/>
              </w:rPr>
            </w:pPr>
            <w:r w:rsidRPr="00267AB7">
              <w:rPr>
                <w:sz w:val="52"/>
                <w:szCs w:val="26"/>
              </w:rPr>
              <w:t>學生</w:t>
            </w:r>
          </w:p>
        </w:tc>
        <w:tc>
          <w:tcPr>
            <w:tcW w:w="2312" w:type="pct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D100FB" w:rsidRPr="00267AB7" w:rsidRDefault="00D100FB" w:rsidP="00E71D75">
            <w:pPr>
              <w:jc w:val="center"/>
              <w:rPr>
                <w:rFonts w:hint="eastAsia"/>
                <w:sz w:val="52"/>
                <w:szCs w:val="26"/>
              </w:rPr>
            </w:pPr>
            <w:r w:rsidRPr="00267AB7">
              <w:rPr>
                <w:rFonts w:hint="eastAsia"/>
                <w:sz w:val="52"/>
                <w:szCs w:val="26"/>
              </w:rPr>
              <w:t>教職員工</w:t>
            </w:r>
          </w:p>
        </w:tc>
      </w:tr>
      <w:tr w:rsidR="00D100FB" w:rsidRPr="002E1F76" w:rsidTr="00D100FB">
        <w:trPr>
          <w:trHeight w:val="641"/>
        </w:trPr>
        <w:tc>
          <w:tcPr>
            <w:tcW w:w="1024" w:type="pct"/>
            <w:vMerge/>
          </w:tcPr>
          <w:p w:rsidR="00D100FB" w:rsidRPr="002E1F76" w:rsidRDefault="00D100FB" w:rsidP="00E71D7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</w:tcPr>
          <w:p w:rsidR="00D100FB" w:rsidRPr="00267AB7" w:rsidRDefault="00D100FB" w:rsidP="00E71D75">
            <w:pPr>
              <w:rPr>
                <w:rFonts w:hint="eastAsia"/>
                <w:sz w:val="28"/>
                <w:szCs w:val="26"/>
              </w:rPr>
            </w:pPr>
            <w:r w:rsidRPr="00267AB7">
              <w:rPr>
                <w:sz w:val="28"/>
                <w:szCs w:val="26"/>
              </w:rPr>
              <w:t>班級</w:t>
            </w:r>
          </w:p>
        </w:tc>
        <w:tc>
          <w:tcPr>
            <w:tcW w:w="1209" w:type="pct"/>
            <w:tcBorders>
              <w:right w:val="single" w:sz="18" w:space="0" w:color="auto"/>
            </w:tcBorders>
          </w:tcPr>
          <w:p w:rsidR="00D100FB" w:rsidRPr="002E1F76" w:rsidRDefault="00D100FB" w:rsidP="00E71D75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68" w:type="pct"/>
            <w:tcBorders>
              <w:left w:val="single" w:sz="18" w:space="0" w:color="auto"/>
            </w:tcBorders>
          </w:tcPr>
          <w:p w:rsidR="00D100FB" w:rsidRPr="00267AB7" w:rsidRDefault="00D100FB" w:rsidP="00E71D75">
            <w:pPr>
              <w:rPr>
                <w:rFonts w:hint="eastAsia"/>
                <w:sz w:val="28"/>
                <w:szCs w:val="26"/>
              </w:rPr>
            </w:pPr>
            <w:r w:rsidRPr="00267AB7">
              <w:rPr>
                <w:sz w:val="28"/>
                <w:szCs w:val="26"/>
              </w:rPr>
              <w:t>單位</w:t>
            </w:r>
          </w:p>
        </w:tc>
        <w:tc>
          <w:tcPr>
            <w:tcW w:w="1849" w:type="pct"/>
            <w:gridSpan w:val="2"/>
          </w:tcPr>
          <w:p w:rsidR="00D100FB" w:rsidRPr="002E1F76" w:rsidRDefault="00D100FB" w:rsidP="00E71D75">
            <w:pPr>
              <w:rPr>
                <w:rFonts w:hint="eastAsia"/>
                <w:sz w:val="26"/>
                <w:szCs w:val="26"/>
              </w:rPr>
            </w:pPr>
          </w:p>
        </w:tc>
      </w:tr>
      <w:tr w:rsidR="00D100FB" w:rsidRPr="002E1F76" w:rsidTr="00D100FB">
        <w:trPr>
          <w:trHeight w:val="463"/>
        </w:trPr>
        <w:tc>
          <w:tcPr>
            <w:tcW w:w="1024" w:type="pct"/>
            <w:vMerge/>
          </w:tcPr>
          <w:p w:rsidR="00D100FB" w:rsidRPr="002E1F76" w:rsidRDefault="00D100FB" w:rsidP="00E71D7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</w:tcPr>
          <w:p w:rsidR="00D100FB" w:rsidRPr="00267AB7" w:rsidRDefault="00D100FB" w:rsidP="00E71D75">
            <w:pPr>
              <w:rPr>
                <w:rFonts w:hint="eastAsia"/>
                <w:sz w:val="28"/>
                <w:szCs w:val="26"/>
              </w:rPr>
            </w:pPr>
            <w:r w:rsidRPr="00267AB7">
              <w:rPr>
                <w:sz w:val="28"/>
                <w:szCs w:val="26"/>
              </w:rPr>
              <w:t>座號</w:t>
            </w:r>
          </w:p>
        </w:tc>
        <w:tc>
          <w:tcPr>
            <w:tcW w:w="1209" w:type="pct"/>
            <w:tcBorders>
              <w:right w:val="single" w:sz="18" w:space="0" w:color="auto"/>
            </w:tcBorders>
          </w:tcPr>
          <w:p w:rsidR="00D100FB" w:rsidRPr="002E1F76" w:rsidRDefault="00D100FB" w:rsidP="00E71D75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68" w:type="pct"/>
            <w:tcBorders>
              <w:left w:val="single" w:sz="18" w:space="0" w:color="auto"/>
            </w:tcBorders>
          </w:tcPr>
          <w:p w:rsidR="00D100FB" w:rsidRPr="00267AB7" w:rsidRDefault="00D100FB" w:rsidP="00E71D75">
            <w:pPr>
              <w:rPr>
                <w:sz w:val="28"/>
                <w:szCs w:val="26"/>
              </w:rPr>
            </w:pPr>
            <w:r w:rsidRPr="00267AB7">
              <w:rPr>
                <w:sz w:val="28"/>
                <w:szCs w:val="26"/>
              </w:rPr>
              <w:t>姓名</w:t>
            </w:r>
          </w:p>
        </w:tc>
        <w:tc>
          <w:tcPr>
            <w:tcW w:w="1849" w:type="pct"/>
            <w:gridSpan w:val="2"/>
          </w:tcPr>
          <w:p w:rsidR="00D100FB" w:rsidRPr="002E1F76" w:rsidRDefault="00D100FB" w:rsidP="00E71D75">
            <w:pPr>
              <w:rPr>
                <w:rFonts w:hint="eastAsia"/>
                <w:sz w:val="26"/>
                <w:szCs w:val="26"/>
              </w:rPr>
            </w:pPr>
          </w:p>
        </w:tc>
      </w:tr>
      <w:tr w:rsidR="00D100FB" w:rsidRPr="002E1F76" w:rsidTr="00D100FB">
        <w:trPr>
          <w:trHeight w:val="510"/>
        </w:trPr>
        <w:tc>
          <w:tcPr>
            <w:tcW w:w="1024" w:type="pct"/>
            <w:vMerge/>
          </w:tcPr>
          <w:p w:rsidR="00D100FB" w:rsidRPr="002E1F76" w:rsidRDefault="00D100FB" w:rsidP="00E71D7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bottom w:val="single" w:sz="18" w:space="0" w:color="auto"/>
            </w:tcBorders>
          </w:tcPr>
          <w:p w:rsidR="00D100FB" w:rsidRPr="00267AB7" w:rsidRDefault="00D100FB" w:rsidP="00E71D75">
            <w:pPr>
              <w:rPr>
                <w:sz w:val="28"/>
                <w:szCs w:val="26"/>
              </w:rPr>
            </w:pPr>
            <w:r w:rsidRPr="00267AB7">
              <w:rPr>
                <w:sz w:val="28"/>
                <w:szCs w:val="26"/>
              </w:rPr>
              <w:t>姓名</w:t>
            </w:r>
          </w:p>
        </w:tc>
        <w:tc>
          <w:tcPr>
            <w:tcW w:w="1209" w:type="pct"/>
            <w:tcBorders>
              <w:bottom w:val="single" w:sz="18" w:space="0" w:color="auto"/>
              <w:right w:val="single" w:sz="18" w:space="0" w:color="auto"/>
            </w:tcBorders>
          </w:tcPr>
          <w:p w:rsidR="00D100FB" w:rsidRPr="002E1F76" w:rsidRDefault="00D100FB" w:rsidP="00E71D75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68" w:type="pct"/>
            <w:tcBorders>
              <w:left w:val="single" w:sz="18" w:space="0" w:color="auto"/>
              <w:bottom w:val="single" w:sz="18" w:space="0" w:color="auto"/>
            </w:tcBorders>
          </w:tcPr>
          <w:p w:rsidR="00D100FB" w:rsidRDefault="00D100FB" w:rsidP="00E71D75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849" w:type="pct"/>
            <w:gridSpan w:val="2"/>
            <w:tcBorders>
              <w:bottom w:val="single" w:sz="18" w:space="0" w:color="auto"/>
            </w:tcBorders>
          </w:tcPr>
          <w:p w:rsidR="00D100FB" w:rsidRPr="002E1F76" w:rsidRDefault="00D100FB" w:rsidP="00E71D75">
            <w:pPr>
              <w:rPr>
                <w:rFonts w:hint="eastAsia"/>
                <w:sz w:val="26"/>
                <w:szCs w:val="26"/>
              </w:rPr>
            </w:pPr>
          </w:p>
        </w:tc>
      </w:tr>
      <w:tr w:rsidR="00D100FB" w:rsidRPr="002E1F76" w:rsidTr="00D100FB">
        <w:trPr>
          <w:gridAfter w:val="1"/>
          <w:wAfter w:w="5" w:type="pct"/>
          <w:trHeight w:val="515"/>
        </w:trPr>
        <w:tc>
          <w:tcPr>
            <w:tcW w:w="1024" w:type="pct"/>
            <w:vMerge/>
            <w:tcBorders>
              <w:right w:val="single" w:sz="18" w:space="0" w:color="auto"/>
            </w:tcBorders>
          </w:tcPr>
          <w:p w:rsidR="00D100FB" w:rsidRPr="002E1F76" w:rsidRDefault="00D100FB" w:rsidP="00E71D75">
            <w:pPr>
              <w:rPr>
                <w:sz w:val="26"/>
                <w:szCs w:val="26"/>
              </w:rPr>
            </w:pPr>
          </w:p>
        </w:tc>
        <w:tc>
          <w:tcPr>
            <w:tcW w:w="3971" w:type="pct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0FB" w:rsidRPr="002E1F76" w:rsidRDefault="00D100FB" w:rsidP="00E71D75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 w:rsidRPr="005A3544">
              <w:rPr>
                <w:sz w:val="52"/>
                <w:szCs w:val="26"/>
              </w:rPr>
              <w:t>假別</w:t>
            </w:r>
            <w:proofErr w:type="gramEnd"/>
            <w:r w:rsidRPr="005A3544">
              <w:rPr>
                <w:sz w:val="52"/>
                <w:szCs w:val="26"/>
              </w:rPr>
              <w:t>(</w:t>
            </w:r>
            <w:r w:rsidRPr="005A3544">
              <w:rPr>
                <w:sz w:val="52"/>
                <w:szCs w:val="26"/>
              </w:rPr>
              <w:t>請勾選</w:t>
            </w:r>
            <w:r w:rsidRPr="005A3544">
              <w:rPr>
                <w:sz w:val="52"/>
                <w:szCs w:val="26"/>
              </w:rPr>
              <w:t>)</w:t>
            </w:r>
          </w:p>
        </w:tc>
      </w:tr>
      <w:tr w:rsidR="00D100FB" w:rsidRPr="002E1F76" w:rsidTr="00D100FB">
        <w:trPr>
          <w:gridAfter w:val="1"/>
          <w:wAfter w:w="5" w:type="pct"/>
          <w:trHeight w:val="795"/>
        </w:trPr>
        <w:tc>
          <w:tcPr>
            <w:tcW w:w="1024" w:type="pct"/>
            <w:vMerge/>
            <w:tcBorders>
              <w:right w:val="single" w:sz="18" w:space="0" w:color="auto"/>
            </w:tcBorders>
          </w:tcPr>
          <w:p w:rsidR="00D100FB" w:rsidRPr="002E1F76" w:rsidRDefault="00D100FB" w:rsidP="00E71D75">
            <w:pPr>
              <w:rPr>
                <w:sz w:val="26"/>
                <w:szCs w:val="26"/>
              </w:rPr>
            </w:pPr>
          </w:p>
        </w:tc>
        <w:tc>
          <w:tcPr>
            <w:tcW w:w="3971" w:type="pct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D100FB" w:rsidRDefault="00D100FB" w:rsidP="00E71D75">
            <w:pPr>
              <w:rPr>
                <w:rFonts w:ascii="標楷體" w:eastAsia="標楷體" w:hAnsi="標楷體"/>
                <w:sz w:val="32"/>
                <w:szCs w:val="26"/>
              </w:rPr>
            </w:pPr>
            <w:r w:rsidRPr="00297DE1">
              <w:rPr>
                <w:rFonts w:ascii="標楷體" w:eastAsia="標楷體" w:hAnsi="標楷體" w:hint="eastAsia"/>
                <w:sz w:val="32"/>
                <w:szCs w:val="26"/>
              </w:rPr>
              <w:t>□</w:t>
            </w:r>
            <w:r w:rsidRPr="00297DE1">
              <w:rPr>
                <w:rFonts w:ascii="標楷體" w:eastAsia="標楷體" w:hAnsi="標楷體"/>
                <w:sz w:val="32"/>
                <w:szCs w:val="26"/>
              </w:rPr>
              <w:t>COVID-19</w:t>
            </w:r>
            <w:r w:rsidRPr="00297DE1">
              <w:rPr>
                <w:rFonts w:ascii="標楷體" w:eastAsia="標楷體" w:hAnsi="標楷體" w:hint="eastAsia"/>
                <w:sz w:val="32"/>
                <w:szCs w:val="26"/>
              </w:rPr>
              <w:t xml:space="preserve">確診 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</w:t>
            </w:r>
            <w:r w:rsidRPr="00297DE1">
              <w:rPr>
                <w:rFonts w:ascii="標楷體" w:eastAsia="標楷體" w:hAnsi="標楷體" w:hint="eastAsia"/>
                <w:sz w:val="32"/>
                <w:szCs w:val="26"/>
              </w:rPr>
              <w:t>□居家隔離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 </w:t>
            </w:r>
            <w:r w:rsidRPr="00297DE1">
              <w:rPr>
                <w:rFonts w:ascii="標楷體" w:eastAsia="標楷體" w:hAnsi="標楷體" w:hint="eastAsia"/>
                <w:sz w:val="32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>其他：_____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>_______</w:t>
            </w:r>
          </w:p>
          <w:p w:rsidR="00D100FB" w:rsidRPr="00297DE1" w:rsidRDefault="00D100FB" w:rsidP="00E71D75">
            <w:pPr>
              <w:rPr>
                <w:rFonts w:hint="eastAsia"/>
                <w:sz w:val="32"/>
                <w:szCs w:val="26"/>
              </w:rPr>
            </w:pPr>
            <w:r w:rsidRPr="00297DE1">
              <w:rPr>
                <w:rFonts w:ascii="標楷體" w:eastAsia="標楷體" w:hAnsi="標楷體" w:hint="eastAsia"/>
                <w:sz w:val="32"/>
                <w:szCs w:val="26"/>
              </w:rPr>
              <w:t>□自主防疫假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  </w:t>
            </w:r>
            <w:r w:rsidRPr="00297DE1">
              <w:rPr>
                <w:rFonts w:ascii="標楷體" w:eastAsia="標楷體" w:hAnsi="標楷體" w:hint="eastAsia"/>
                <w:sz w:val="32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</w:t>
            </w:r>
            <w:r w:rsidRPr="00297DE1">
              <w:rPr>
                <w:rFonts w:ascii="標楷體" w:eastAsia="標楷體" w:hAnsi="標楷體" w:hint="eastAsia"/>
                <w:sz w:val="32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健康管理 </w:t>
            </w:r>
          </w:p>
        </w:tc>
      </w:tr>
      <w:tr w:rsidR="00D100FB" w:rsidRPr="002E1F76" w:rsidTr="00D100FB">
        <w:trPr>
          <w:gridAfter w:val="1"/>
          <w:wAfter w:w="5" w:type="pct"/>
          <w:trHeight w:val="600"/>
        </w:trPr>
        <w:tc>
          <w:tcPr>
            <w:tcW w:w="4995" w:type="pct"/>
            <w:gridSpan w:val="5"/>
            <w:tcBorders>
              <w:bottom w:val="single" w:sz="6" w:space="0" w:color="auto"/>
            </w:tcBorders>
          </w:tcPr>
          <w:p w:rsidR="00D100FB" w:rsidRPr="00270E4B" w:rsidRDefault="00D100FB" w:rsidP="00E71D75">
            <w:pPr>
              <w:rPr>
                <w:b/>
                <w:sz w:val="40"/>
                <w:szCs w:val="26"/>
              </w:rPr>
            </w:pPr>
            <w:r w:rsidRPr="00CB3B73">
              <w:rPr>
                <w:rFonts w:hint="eastAsia"/>
                <w:b/>
                <w:sz w:val="40"/>
                <w:szCs w:val="26"/>
              </w:rPr>
              <w:t>申請人簽名：</w:t>
            </w:r>
            <w:r>
              <w:rPr>
                <w:rFonts w:hint="eastAsia"/>
                <w:b/>
                <w:sz w:val="40"/>
                <w:szCs w:val="26"/>
              </w:rPr>
              <w:t xml:space="preserve">          </w:t>
            </w:r>
            <w:r>
              <w:rPr>
                <w:rFonts w:hint="eastAsia"/>
                <w:b/>
                <w:sz w:val="40"/>
                <w:szCs w:val="26"/>
              </w:rPr>
              <w:t>導師簽名：</w:t>
            </w:r>
          </w:p>
        </w:tc>
      </w:tr>
      <w:tr w:rsidR="00D100FB" w:rsidRPr="002E1F76" w:rsidTr="00D100FB">
        <w:trPr>
          <w:gridAfter w:val="1"/>
          <w:wAfter w:w="5" w:type="pct"/>
          <w:trHeight w:val="435"/>
        </w:trPr>
        <w:tc>
          <w:tcPr>
            <w:tcW w:w="4995" w:type="pct"/>
            <w:gridSpan w:val="5"/>
            <w:tcBorders>
              <w:top w:val="single" w:sz="6" w:space="0" w:color="auto"/>
            </w:tcBorders>
          </w:tcPr>
          <w:p w:rsidR="00D100FB" w:rsidRDefault="00D100FB" w:rsidP="00E71D75">
            <w:pPr>
              <w:rPr>
                <w:rFonts w:hint="eastAsia"/>
                <w:b/>
                <w:sz w:val="40"/>
                <w:szCs w:val="26"/>
              </w:rPr>
            </w:pPr>
            <w:r>
              <w:rPr>
                <w:rFonts w:hint="eastAsia"/>
                <w:b/>
                <w:sz w:val="40"/>
                <w:szCs w:val="26"/>
              </w:rPr>
              <w:t>衛生組長核章：</w:t>
            </w:r>
            <w:r>
              <w:rPr>
                <w:rFonts w:hint="eastAsia"/>
                <w:b/>
                <w:sz w:val="40"/>
                <w:szCs w:val="26"/>
              </w:rPr>
              <w:t xml:space="preserve">        </w:t>
            </w:r>
            <w:r>
              <w:rPr>
                <w:rFonts w:hint="eastAsia"/>
                <w:b/>
                <w:sz w:val="40"/>
                <w:szCs w:val="26"/>
              </w:rPr>
              <w:t>日期：</w:t>
            </w:r>
          </w:p>
        </w:tc>
      </w:tr>
    </w:tbl>
    <w:p w:rsidR="00776878" w:rsidRPr="00D100FB" w:rsidRDefault="00776878" w:rsidP="00F70FBF">
      <w:pPr>
        <w:rPr>
          <w:rFonts w:ascii="王漢宗中行書繁" w:eastAsia="王漢宗中行書繁" w:hAnsiTheme="minorEastAsia" w:hint="eastAsia"/>
          <w:sz w:val="36"/>
        </w:rPr>
      </w:pPr>
    </w:p>
    <w:sectPr w:rsidR="00776878" w:rsidRPr="00D100FB" w:rsidSect="006169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中行書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C2"/>
    <w:rsid w:val="00061201"/>
    <w:rsid w:val="00267AB7"/>
    <w:rsid w:val="00297DE1"/>
    <w:rsid w:val="003B666D"/>
    <w:rsid w:val="00517DF0"/>
    <w:rsid w:val="005A3544"/>
    <w:rsid w:val="006169C0"/>
    <w:rsid w:val="006835BB"/>
    <w:rsid w:val="00683DC2"/>
    <w:rsid w:val="007359E3"/>
    <w:rsid w:val="00776878"/>
    <w:rsid w:val="0087428C"/>
    <w:rsid w:val="00925924"/>
    <w:rsid w:val="0093736C"/>
    <w:rsid w:val="00955D0D"/>
    <w:rsid w:val="00C8525C"/>
    <w:rsid w:val="00CB3B73"/>
    <w:rsid w:val="00D100FB"/>
    <w:rsid w:val="00D13871"/>
    <w:rsid w:val="00DE07B2"/>
    <w:rsid w:val="00ED30E5"/>
    <w:rsid w:val="00F7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D108F-4BD9-4129-BC63-99E2A21F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0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2022-04-25T07:41:00Z</cp:lastPrinted>
  <dcterms:created xsi:type="dcterms:W3CDTF">2022-04-25T07:05:00Z</dcterms:created>
  <dcterms:modified xsi:type="dcterms:W3CDTF">2022-04-25T07:48:00Z</dcterms:modified>
</cp:coreProperties>
</file>