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33" w:rsidRPr="00EA0021" w:rsidRDefault="00305133" w:rsidP="00EA0021">
      <w:pPr>
        <w:spacing w:beforeLines="50" w:before="180"/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 w:rsidRPr="00EA0021">
        <w:rPr>
          <w:rFonts w:ascii="標楷體" w:eastAsia="標楷體" w:hAnsi="標楷體" w:hint="eastAsia"/>
          <w:b/>
          <w:bCs/>
          <w:sz w:val="28"/>
        </w:rPr>
        <w:t>「精打心靈之音」視障資訊技能菁英選拔賽活動公告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主辦單位：</w:t>
      </w:r>
    </w:p>
    <w:p w:rsidR="00157DA8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社團法人台灣數位有聲書推展學會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協辦單位：</w:t>
      </w:r>
    </w:p>
    <w:p w:rsidR="000603FC" w:rsidRDefault="000603FC" w:rsidP="000603FC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財團法人平安菁英教育基金會</w:t>
      </w:r>
    </w:p>
    <w:p w:rsidR="00D417C8" w:rsidRPr="00D417C8" w:rsidRDefault="00D417C8" w:rsidP="000603FC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D417C8">
        <w:rPr>
          <w:rFonts w:ascii="標楷體" w:eastAsia="標楷體" w:hAnsi="標楷體" w:hint="eastAsia"/>
        </w:rPr>
        <w:t>國家高速網路與計算中心</w:t>
      </w:r>
    </w:p>
    <w:p w:rsidR="00C36E6B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國立清華大學學習科學與科技研究所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比賽日期：</w:t>
      </w:r>
      <w:r w:rsidRPr="00EA0021">
        <w:rPr>
          <w:rFonts w:ascii="標楷體" w:eastAsia="標楷體" w:hAnsi="標楷體" w:hint="eastAsia"/>
        </w:rPr>
        <w:t>民國10</w:t>
      </w:r>
      <w:r w:rsidRPr="00EA0021">
        <w:rPr>
          <w:rFonts w:ascii="標楷體" w:eastAsia="標楷體" w:hAnsi="標楷體"/>
        </w:rPr>
        <w:t>8</w:t>
      </w:r>
      <w:r w:rsidRPr="00EA0021">
        <w:rPr>
          <w:rFonts w:ascii="標楷體" w:eastAsia="標楷體" w:hAnsi="標楷體" w:hint="eastAsia"/>
        </w:rPr>
        <w:t>年</w:t>
      </w:r>
      <w:r w:rsidR="003D57F6" w:rsidRPr="00EA0021">
        <w:rPr>
          <w:rFonts w:ascii="標楷體" w:eastAsia="標楷體" w:hAnsi="標楷體" w:hint="eastAsia"/>
        </w:rPr>
        <w:t>10</w:t>
      </w:r>
      <w:r w:rsidR="00956F4F" w:rsidRPr="00EA0021">
        <w:rPr>
          <w:rFonts w:ascii="標楷體" w:eastAsia="標楷體" w:hAnsi="標楷體" w:hint="eastAsia"/>
        </w:rPr>
        <w:t>月26日</w:t>
      </w:r>
      <w:r w:rsidR="00297798">
        <w:rPr>
          <w:rFonts w:ascii="標楷體" w:eastAsia="標楷體" w:hAnsi="標楷體" w:hint="eastAsia"/>
        </w:rPr>
        <w:t>（六）</w:t>
      </w:r>
    </w:p>
    <w:p w:rsidR="00C36E6B" w:rsidRPr="00EA0021" w:rsidRDefault="003D57F6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</w:t>
      </w:r>
      <w:r w:rsidR="00157DA8" w:rsidRPr="00EA0021">
        <w:rPr>
          <w:rFonts w:ascii="標楷體" w:eastAsia="標楷體" w:hAnsi="標楷體" w:hint="eastAsia"/>
          <w:b/>
          <w:bCs/>
        </w:rPr>
        <w:t>地點</w:t>
      </w:r>
      <w:r w:rsidR="000E0575" w:rsidRPr="00EA0021">
        <w:rPr>
          <w:rFonts w:ascii="標楷體" w:eastAsia="標楷體" w:hAnsi="標楷體" w:hint="eastAsia"/>
          <w:b/>
          <w:bCs/>
        </w:rPr>
        <w:t>：</w:t>
      </w:r>
      <w:r w:rsidR="00157DA8" w:rsidRPr="00EA0021">
        <w:rPr>
          <w:rFonts w:ascii="標楷體" w:eastAsia="標楷體" w:hAnsi="標楷體" w:hint="eastAsia"/>
        </w:rPr>
        <w:t>台中市中部科學工業園區科園路22號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  <w:b/>
          <w:bCs/>
        </w:rPr>
        <w:t>參加對象：</w:t>
      </w:r>
      <w:r w:rsidRPr="00EA0021">
        <w:rPr>
          <w:rFonts w:ascii="標楷體" w:eastAsia="標楷體" w:hAnsi="標楷體" w:hint="eastAsia"/>
        </w:rPr>
        <w:t>領有視覺障礙證明者</w:t>
      </w:r>
      <w:r w:rsidR="00C36E6B" w:rsidRPr="00EA0021">
        <w:rPr>
          <w:rFonts w:ascii="標楷體" w:eastAsia="標楷體" w:hAnsi="標楷體" w:hint="eastAsia"/>
        </w:rPr>
        <w:t>，</w:t>
      </w:r>
      <w:r w:rsidRPr="00EA0021">
        <w:rPr>
          <w:rFonts w:ascii="標楷體" w:eastAsia="標楷體" w:hAnsi="標楷體" w:hint="eastAsia"/>
        </w:rPr>
        <w:t>依年齡與學籍，分為</w:t>
      </w:r>
      <w:r w:rsidR="003D57F6" w:rsidRPr="00EA0021">
        <w:rPr>
          <w:rFonts w:ascii="標楷體" w:eastAsia="標楷體" w:hAnsi="標楷體" w:hint="eastAsia"/>
        </w:rPr>
        <w:t>以下3組：</w:t>
      </w:r>
    </w:p>
    <w:p w:rsidR="00C36E6B" w:rsidRPr="00EA0021" w:rsidRDefault="00A55857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國小組：</w:t>
      </w:r>
      <w:r w:rsidR="009F739C" w:rsidRPr="00EA0021">
        <w:rPr>
          <w:rFonts w:ascii="標楷體" w:eastAsia="標楷體" w:hAnsi="標楷體" w:hint="eastAsia"/>
        </w:rPr>
        <w:t>出生日期</w:t>
      </w:r>
      <w:r w:rsidR="008875E3" w:rsidRPr="00EA0021">
        <w:rPr>
          <w:rFonts w:ascii="標楷體" w:eastAsia="標楷體" w:hAnsi="標楷體" w:hint="eastAsia"/>
        </w:rPr>
        <w:t>在</w:t>
      </w:r>
      <w:r w:rsidR="009F739C" w:rsidRPr="00EA0021">
        <w:rPr>
          <w:rFonts w:ascii="標楷體" w:eastAsia="標楷體" w:hAnsi="標楷體" w:hint="eastAsia"/>
        </w:rPr>
        <w:t>民國9</w:t>
      </w:r>
      <w:r w:rsidR="009F739C" w:rsidRPr="00EA0021">
        <w:rPr>
          <w:rFonts w:ascii="標楷體" w:eastAsia="標楷體" w:hAnsi="標楷體"/>
        </w:rPr>
        <w:t>5</w:t>
      </w:r>
      <w:r w:rsidR="009F739C" w:rsidRPr="00EA0021">
        <w:rPr>
          <w:rFonts w:ascii="標楷體" w:eastAsia="標楷體" w:hAnsi="標楷體" w:hint="eastAsia"/>
        </w:rPr>
        <w:t>年9月1日</w:t>
      </w:r>
      <w:r w:rsidR="008875E3" w:rsidRPr="00EA0021">
        <w:rPr>
          <w:rFonts w:ascii="標楷體" w:eastAsia="標楷體" w:hAnsi="標楷體" w:hint="eastAsia"/>
        </w:rPr>
        <w:t>以</w:t>
      </w:r>
      <w:r w:rsidR="009F739C" w:rsidRPr="00EA0021">
        <w:rPr>
          <w:rFonts w:ascii="標楷體" w:eastAsia="標楷體" w:hAnsi="標楷體" w:hint="eastAsia"/>
        </w:rPr>
        <w:t>後出生</w:t>
      </w:r>
      <w:r w:rsidR="008875E3" w:rsidRPr="00EA0021">
        <w:rPr>
          <w:rFonts w:ascii="標楷體" w:eastAsia="標楷體" w:hAnsi="標楷體" w:hint="eastAsia"/>
        </w:rPr>
        <w:t>之在學學生</w:t>
      </w:r>
      <w:r w:rsidR="009F739C"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國高中組：出生日期為民國8</w:t>
      </w:r>
      <w:r w:rsidRPr="00EA0021">
        <w:rPr>
          <w:rFonts w:ascii="標楷體" w:eastAsia="標楷體" w:hAnsi="標楷體"/>
        </w:rPr>
        <w:t>9</w:t>
      </w:r>
      <w:r w:rsidRPr="00EA0021">
        <w:rPr>
          <w:rFonts w:ascii="標楷體" w:eastAsia="標楷體" w:hAnsi="標楷體" w:hint="eastAsia"/>
        </w:rPr>
        <w:t>年9月1日後出生</w:t>
      </w:r>
      <w:r w:rsidR="008875E3" w:rsidRPr="00EA0021">
        <w:rPr>
          <w:rFonts w:ascii="標楷體" w:eastAsia="標楷體" w:hAnsi="標楷體" w:hint="eastAsia"/>
        </w:rPr>
        <w:t>之在學學生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成人組：出生日期為民國</w:t>
      </w:r>
      <w:r w:rsidR="008875E3" w:rsidRPr="00EA0021">
        <w:rPr>
          <w:rFonts w:ascii="標楷體" w:eastAsia="標楷體" w:hAnsi="標楷體" w:hint="eastAsia"/>
        </w:rPr>
        <w:t>8</w:t>
      </w:r>
      <w:r w:rsidRPr="00EA0021">
        <w:rPr>
          <w:rFonts w:ascii="標楷體" w:eastAsia="標楷體" w:hAnsi="標楷體" w:hint="eastAsia"/>
        </w:rPr>
        <w:t>9年</w:t>
      </w:r>
      <w:r w:rsidR="008875E3" w:rsidRPr="00EA0021">
        <w:rPr>
          <w:rFonts w:ascii="標楷體" w:eastAsia="標楷體" w:hAnsi="標楷體" w:hint="eastAsia"/>
        </w:rPr>
        <w:t>8</w:t>
      </w:r>
      <w:r w:rsidRPr="00EA0021">
        <w:rPr>
          <w:rFonts w:ascii="標楷體" w:eastAsia="標楷體" w:hAnsi="標楷體" w:hint="eastAsia"/>
        </w:rPr>
        <w:t>月</w:t>
      </w:r>
      <w:r w:rsidR="008875E3" w:rsidRPr="00EA0021">
        <w:rPr>
          <w:rFonts w:ascii="標楷體" w:eastAsia="標楷體" w:hAnsi="標楷體" w:hint="eastAsia"/>
        </w:rPr>
        <w:t>31日（含）以</w:t>
      </w:r>
      <w:r w:rsidRPr="00EA0021">
        <w:rPr>
          <w:rFonts w:ascii="標楷體" w:eastAsia="標楷體" w:hAnsi="標楷體" w:hint="eastAsia"/>
        </w:rPr>
        <w:t>前者。</w:t>
      </w:r>
    </w:p>
    <w:p w:rsidR="00157DA8" w:rsidRPr="00EA0021" w:rsidRDefault="00A34B08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</w:t>
      </w:r>
      <w:r w:rsidR="00157DA8" w:rsidRPr="00EA0021">
        <w:rPr>
          <w:rFonts w:ascii="標楷體" w:eastAsia="標楷體" w:hAnsi="標楷體" w:hint="eastAsia"/>
        </w:rPr>
        <w:t>參賽</w:t>
      </w:r>
      <w:r w:rsidR="008875E3" w:rsidRPr="00EA0021">
        <w:rPr>
          <w:rFonts w:ascii="標楷體" w:eastAsia="標楷體" w:hAnsi="標楷體" w:hint="eastAsia"/>
        </w:rPr>
        <w:t>者交通補助</w:t>
      </w:r>
      <w:r w:rsidRPr="00EA0021">
        <w:rPr>
          <w:rFonts w:ascii="標楷體" w:eastAsia="標楷體" w:hAnsi="標楷體" w:hint="eastAsia"/>
        </w:rPr>
        <w:t>：</w:t>
      </w:r>
      <w:r w:rsidR="00157DA8" w:rsidRPr="00EA0021">
        <w:rPr>
          <w:rFonts w:ascii="標楷體" w:eastAsia="標楷體" w:hAnsi="標楷體" w:hint="eastAsia"/>
        </w:rPr>
        <w:t>針對台中縣市以外之參賽者（含陪同者），酌予補助交通費，每名參賽者</w:t>
      </w:r>
      <w:r w:rsidR="008875E3" w:rsidRPr="00EA0021">
        <w:rPr>
          <w:rFonts w:ascii="標楷體" w:eastAsia="標楷體" w:hAnsi="標楷體" w:hint="eastAsia"/>
        </w:rPr>
        <w:t>及陪同者</w:t>
      </w:r>
      <w:r w:rsidR="00157DA8" w:rsidRPr="00EA0021">
        <w:rPr>
          <w:rFonts w:ascii="標楷體" w:eastAsia="標楷體" w:hAnsi="標楷體" w:hint="eastAsia"/>
        </w:rPr>
        <w:t>最高</w:t>
      </w:r>
      <w:r w:rsidR="008875E3" w:rsidRPr="00EA0021">
        <w:rPr>
          <w:rFonts w:ascii="標楷體" w:eastAsia="標楷體" w:hAnsi="標楷體" w:hint="eastAsia"/>
        </w:rPr>
        <w:t>補助大眾運輸車資</w:t>
      </w:r>
      <w:r w:rsidR="00157DA8" w:rsidRPr="00EA0021">
        <w:rPr>
          <w:rFonts w:ascii="標楷體" w:eastAsia="標楷體" w:hAnsi="標楷體" w:hint="eastAsia"/>
        </w:rPr>
        <w:t>新台幣1,</w:t>
      </w:r>
      <w:r w:rsidR="008875E3" w:rsidRPr="00EA0021">
        <w:rPr>
          <w:rFonts w:ascii="標楷體" w:eastAsia="標楷體" w:hAnsi="標楷體" w:hint="eastAsia"/>
        </w:rPr>
        <w:t>0</w:t>
      </w:r>
      <w:r w:rsidR="00157DA8" w:rsidRPr="00EA0021">
        <w:rPr>
          <w:rFonts w:ascii="標楷體" w:eastAsia="標楷體" w:hAnsi="標楷體" w:hint="eastAsia"/>
        </w:rPr>
        <w:t>00元（</w:t>
      </w:r>
      <w:r w:rsidR="008875E3" w:rsidRPr="00EA0021">
        <w:rPr>
          <w:rFonts w:ascii="標楷體" w:eastAsia="標楷體" w:hAnsi="標楷體" w:hint="eastAsia"/>
        </w:rPr>
        <w:t>需</w:t>
      </w:r>
      <w:r w:rsidR="00157DA8" w:rsidRPr="00EA0021">
        <w:rPr>
          <w:rFonts w:ascii="標楷體" w:eastAsia="標楷體" w:hAnsi="標楷體" w:hint="eastAsia"/>
        </w:rPr>
        <w:t>檢附</w:t>
      </w:r>
      <w:r w:rsidR="00886A2F" w:rsidRPr="00EA0021">
        <w:rPr>
          <w:rFonts w:ascii="標楷體" w:eastAsia="標楷體" w:hAnsi="標楷體" w:hint="eastAsia"/>
          <w:lang w:eastAsia="zh-HK"/>
        </w:rPr>
        <w:t>票根</w:t>
      </w:r>
      <w:r w:rsidR="000E0575" w:rsidRPr="00EA0021">
        <w:rPr>
          <w:rFonts w:ascii="標楷體" w:eastAsia="標楷體" w:hAnsi="標楷體" w:hint="eastAsia"/>
        </w:rPr>
        <w:t>）</w:t>
      </w:r>
    </w:p>
    <w:p w:rsidR="00C36E6B" w:rsidRPr="00EA0021" w:rsidRDefault="00C36E6B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獎金：</w:t>
      </w:r>
      <w:r w:rsidRPr="00EA0021">
        <w:rPr>
          <w:rFonts w:ascii="標楷體" w:eastAsia="標楷體" w:hAnsi="標楷體" w:hint="eastAsia"/>
        </w:rPr>
        <w:t>分為「中文聽打比賽」及「資料搜尋比賽」。</w:t>
      </w:r>
    </w:p>
    <w:p w:rsidR="00C36E6B" w:rsidRPr="00EA0021" w:rsidRDefault="00157DA8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中文聽打比賽</w:t>
      </w:r>
      <w:r w:rsidR="008875E3" w:rsidRPr="00EA0021">
        <w:rPr>
          <w:rFonts w:ascii="標楷體" w:eastAsia="標楷體" w:hAnsi="標楷體" w:hint="eastAsia"/>
          <w:bCs/>
        </w:rPr>
        <w:t>：</w:t>
      </w:r>
      <w:r w:rsidRPr="00EA0021">
        <w:rPr>
          <w:rFonts w:ascii="標楷體" w:eastAsia="標楷體" w:hAnsi="標楷體" w:hint="eastAsia"/>
        </w:rPr>
        <w:t>依打字速度及錯誤率作為成績計算</w:t>
      </w:r>
      <w:r w:rsidR="00FF74E3" w:rsidRPr="00EA0021">
        <w:rPr>
          <w:rFonts w:ascii="標楷體" w:eastAsia="標楷體" w:hAnsi="標楷體" w:hint="eastAsia"/>
        </w:rPr>
        <w:t>標準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8875E3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</w:rPr>
        <w:t>資料搜尋比賽</w:t>
      </w:r>
      <w:r w:rsidR="005B17E5" w:rsidRPr="00EA0021">
        <w:rPr>
          <w:rFonts w:ascii="標楷體" w:eastAsia="標楷體" w:hAnsi="標楷體" w:hint="eastAsia"/>
        </w:rPr>
        <w:t>：</w:t>
      </w:r>
      <w:r w:rsidRPr="00EA0021">
        <w:rPr>
          <w:rFonts w:ascii="標楷體" w:eastAsia="標楷體" w:hAnsi="標楷體" w:hint="eastAsia"/>
        </w:rPr>
        <w:t>依答對題數及作答時間作為成績計算</w:t>
      </w:r>
      <w:r w:rsidR="00FF74E3" w:rsidRPr="00EA0021">
        <w:rPr>
          <w:rFonts w:ascii="標楷體" w:eastAsia="標楷體" w:hAnsi="標楷體" w:hint="eastAsia"/>
        </w:rPr>
        <w:t>標準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5B17E5" w:rsidP="00EA0021">
      <w:pPr>
        <w:pStyle w:val="a4"/>
        <w:spacing w:beforeLines="50" w:before="18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/>
        </w:rPr>
        <w:t>2</w:t>
      </w:r>
      <w:r w:rsidR="008875E3" w:rsidRPr="00EA0021">
        <w:rPr>
          <w:rFonts w:ascii="標楷體" w:eastAsia="標楷體" w:hAnsi="標楷體" w:hint="eastAsia"/>
        </w:rPr>
        <w:t>項比賽</w:t>
      </w:r>
      <w:r w:rsidRPr="00EA0021">
        <w:rPr>
          <w:rFonts w:ascii="標楷體" w:eastAsia="標楷體" w:hAnsi="標楷體" w:hint="eastAsia"/>
        </w:rPr>
        <w:t>各分為3組</w:t>
      </w:r>
      <w:r w:rsidR="008875E3" w:rsidRPr="00EA0021">
        <w:rPr>
          <w:rFonts w:ascii="標楷體" w:eastAsia="標楷體" w:hAnsi="標楷體" w:hint="eastAsia"/>
        </w:rPr>
        <w:t>，分別頒發以下獎金及獎狀：</w:t>
      </w:r>
    </w:p>
    <w:p w:rsidR="00C36E6B" w:rsidRPr="00EA0021" w:rsidRDefault="00157DA8" w:rsidP="00EA0021">
      <w:pPr>
        <w:pStyle w:val="a4"/>
        <w:spacing w:beforeLines="50" w:before="18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第一名：獎狀及獎金4,</w:t>
      </w:r>
      <w:r w:rsidR="005336AD" w:rsidRPr="00EA0021">
        <w:rPr>
          <w:rFonts w:ascii="標楷體" w:eastAsia="標楷體" w:hAnsi="標楷體" w:hint="eastAsia"/>
        </w:rPr>
        <w:t>5</w:t>
      </w:r>
      <w:r w:rsidRPr="00EA0021">
        <w:rPr>
          <w:rFonts w:ascii="標楷體" w:eastAsia="標楷體" w:hAnsi="標楷體" w:hint="eastAsia"/>
        </w:rPr>
        <w:t>00元</w:t>
      </w:r>
    </w:p>
    <w:p w:rsidR="00C36E6B" w:rsidRPr="00EA0021" w:rsidRDefault="00157DA8" w:rsidP="00EA0021">
      <w:pPr>
        <w:pStyle w:val="a4"/>
        <w:spacing w:beforeLines="50" w:before="18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第二名：獎狀及獎金2,000</w:t>
      </w:r>
      <w:r w:rsidR="00C36E6B" w:rsidRPr="00EA0021">
        <w:rPr>
          <w:rFonts w:ascii="標楷體" w:eastAsia="標楷體" w:hAnsi="標楷體" w:hint="eastAsia"/>
        </w:rPr>
        <w:t>元</w:t>
      </w:r>
    </w:p>
    <w:p w:rsidR="00C36E6B" w:rsidRPr="00EA0021" w:rsidRDefault="00157DA8" w:rsidP="00EA0021">
      <w:pPr>
        <w:pStyle w:val="a4"/>
        <w:spacing w:beforeLines="50" w:before="180"/>
        <w:ind w:leftChars="0" w:left="96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第三名：獎狀及獎金1,000元</w:t>
      </w:r>
    </w:p>
    <w:p w:rsidR="00C36E6B" w:rsidRPr="00EA0021" w:rsidRDefault="00157DA8" w:rsidP="001F43BE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勤學</w:t>
      </w:r>
      <w:r w:rsidRPr="00EA0021">
        <w:rPr>
          <w:rFonts w:ascii="標楷體" w:eastAsia="標楷體" w:hAnsi="標楷體" w:hint="eastAsia"/>
          <w:b/>
        </w:rPr>
        <w:t>練習</w:t>
      </w:r>
      <w:r w:rsidRPr="00EA0021">
        <w:rPr>
          <w:rFonts w:ascii="標楷體" w:eastAsia="標楷體" w:hAnsi="標楷體" w:hint="eastAsia"/>
          <w:b/>
          <w:bCs/>
        </w:rPr>
        <w:t>獎勵</w:t>
      </w:r>
      <w:r w:rsidR="005336AD" w:rsidRPr="00EA0021">
        <w:rPr>
          <w:rFonts w:ascii="標楷體" w:eastAsia="標楷體" w:hAnsi="標楷體" w:hint="eastAsia"/>
          <w:b/>
          <w:bCs/>
        </w:rPr>
        <w:t>：</w:t>
      </w:r>
      <w:r w:rsidR="00B22380" w:rsidRPr="00EA0021">
        <w:rPr>
          <w:rFonts w:ascii="標楷體" w:eastAsia="標楷體" w:hAnsi="標楷體" w:hint="eastAsia"/>
          <w:bCs/>
        </w:rPr>
        <w:t>為鼓勵國小組與國高中組參賽者，於準備期間善用VIP視障數位學習平台練習</w:t>
      </w:r>
      <w:r w:rsidR="001F43BE" w:rsidRPr="001F43BE">
        <w:rPr>
          <w:rFonts w:ascii="標楷體" w:eastAsia="標楷體" w:hAnsi="標楷體" w:hint="eastAsia"/>
          <w:bCs/>
        </w:rPr>
        <w:t>(練習連結：http://vipel.colife.org.tw/NewTypingGame.aspx)</w:t>
      </w:r>
      <w:r w:rsidR="00B22380" w:rsidRPr="00EA0021">
        <w:rPr>
          <w:rFonts w:ascii="標楷體" w:eastAsia="標楷體" w:hAnsi="標楷體" w:hint="eastAsia"/>
          <w:bCs/>
        </w:rPr>
        <w:t>，</w:t>
      </w:r>
      <w:r w:rsidR="00FF74E3" w:rsidRPr="00EA0021">
        <w:rPr>
          <w:rFonts w:ascii="標楷體" w:eastAsia="標楷體" w:hAnsi="標楷體" w:hint="eastAsia"/>
          <w:bCs/>
        </w:rPr>
        <w:t>特</w:t>
      </w:r>
      <w:r w:rsidR="00B22380" w:rsidRPr="00EA0021">
        <w:rPr>
          <w:rFonts w:ascii="標楷體" w:eastAsia="標楷體" w:hAnsi="標楷體" w:hint="eastAsia"/>
          <w:bCs/>
        </w:rPr>
        <w:t>增設三個獎項：</w:t>
      </w:r>
    </w:p>
    <w:p w:rsidR="00C36E6B" w:rsidRPr="00EA0021" w:rsidRDefault="00B22380" w:rsidP="00EA0021">
      <w:pPr>
        <w:pStyle w:val="a4"/>
        <w:numPr>
          <w:ilvl w:val="2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lastRenderedPageBreak/>
        <w:t>持之以恆獎－</w:t>
      </w:r>
      <w:r w:rsidRPr="00EA0021">
        <w:rPr>
          <w:rFonts w:ascii="標楷體" w:eastAsia="標楷體" w:hAnsi="標楷體" w:hint="eastAsia"/>
          <w:bCs/>
        </w:rPr>
        <w:t>共計</w:t>
      </w:r>
      <w:r w:rsidRPr="00EA0021">
        <w:rPr>
          <w:rFonts w:ascii="標楷體" w:eastAsia="標楷體" w:hAnsi="標楷體"/>
          <w:bCs/>
        </w:rPr>
        <w:t>2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，兩組各1名</w:t>
      </w:r>
    </w:p>
    <w:p w:rsidR="000F6555" w:rsidRPr="00EA0021" w:rsidRDefault="00B22380" w:rsidP="00EA0021">
      <w:pPr>
        <w:pStyle w:val="a4"/>
        <w:spacing w:beforeLines="50" w:before="180"/>
        <w:ind w:leftChars="0" w:left="144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參賽者使用</w:t>
      </w:r>
      <w:r w:rsidRPr="00EA0021">
        <w:rPr>
          <w:rFonts w:ascii="標楷體" w:eastAsia="標楷體" w:hAnsi="標楷體" w:hint="eastAsia"/>
          <w:bCs/>
        </w:rPr>
        <w:t>VIP視障數位學習平台持續練習</w:t>
      </w:r>
      <w:r w:rsidR="00BC518F" w:rsidRPr="00EA0021">
        <w:rPr>
          <w:rFonts w:ascii="標楷體" w:eastAsia="標楷體" w:hAnsi="標楷體" w:hint="eastAsia"/>
        </w:rPr>
        <w:t>3</w:t>
      </w:r>
      <w:r w:rsidRPr="00EA0021">
        <w:rPr>
          <w:rFonts w:ascii="標楷體" w:eastAsia="標楷體" w:hAnsi="標楷體" w:hint="eastAsia"/>
        </w:rPr>
        <w:t>個月，須每月練習</w:t>
      </w:r>
      <w:r w:rsidRPr="00EA0021">
        <w:rPr>
          <w:rFonts w:ascii="標楷體" w:eastAsia="標楷體" w:hAnsi="標楷體"/>
        </w:rPr>
        <w:t>20</w:t>
      </w:r>
      <w:r w:rsidRPr="00EA0021">
        <w:rPr>
          <w:rFonts w:ascii="標楷體" w:eastAsia="標楷體" w:hAnsi="標楷體" w:hint="eastAsia"/>
        </w:rPr>
        <w:t>篇以上，且每篇正確率達</w:t>
      </w:r>
      <w:r w:rsidRPr="00EA0021">
        <w:rPr>
          <w:rFonts w:ascii="標楷體" w:eastAsia="標楷體" w:hAnsi="標楷體"/>
        </w:rPr>
        <w:t>95</w:t>
      </w:r>
      <w:r w:rsidRPr="00EA0021">
        <w:rPr>
          <w:rFonts w:ascii="標楷體" w:eastAsia="標楷體" w:hAnsi="標楷體" w:hint="eastAsia"/>
        </w:rPr>
        <w:t>%以上，於</w:t>
      </w:r>
      <w:r w:rsidR="005B17E5" w:rsidRPr="00EA0021">
        <w:rPr>
          <w:rFonts w:ascii="標楷體" w:eastAsia="標楷體" w:hAnsi="標楷體" w:hint="eastAsia"/>
        </w:rPr>
        <w:t>兩</w:t>
      </w:r>
      <w:r w:rsidRPr="00EA0021">
        <w:rPr>
          <w:rFonts w:ascii="標楷體" w:eastAsia="標楷體" w:hAnsi="標楷體" w:hint="eastAsia"/>
        </w:rPr>
        <w:t>組</w:t>
      </w:r>
      <w:r w:rsidR="005B17E5" w:rsidRPr="00EA0021">
        <w:rPr>
          <w:rFonts w:ascii="標楷體" w:eastAsia="標楷體" w:hAnsi="標楷體" w:hint="eastAsia"/>
        </w:rPr>
        <w:t>各</w:t>
      </w:r>
      <w:r w:rsidRPr="00EA0021">
        <w:rPr>
          <w:rFonts w:ascii="標楷體" w:eastAsia="標楷體" w:hAnsi="標楷體" w:hint="eastAsia"/>
        </w:rPr>
        <w:t>選出一名參賽者，</w:t>
      </w:r>
      <w:r w:rsidR="005B17E5" w:rsidRPr="00EA0021">
        <w:rPr>
          <w:rFonts w:ascii="標楷體" w:eastAsia="標楷體" w:hAnsi="標楷體" w:hint="eastAsia"/>
          <w:bCs/>
        </w:rPr>
        <w:t>頒發</w:t>
      </w:r>
      <w:r w:rsidR="001C2243" w:rsidRPr="00EA0021">
        <w:rPr>
          <w:rFonts w:ascii="標楷體" w:eastAsia="標楷體" w:hAnsi="標楷體" w:hint="eastAsia"/>
          <w:bCs/>
        </w:rPr>
        <w:t>獎狀</w:t>
      </w:r>
      <w:r w:rsidR="005B17E5" w:rsidRPr="00EA0021">
        <w:rPr>
          <w:rFonts w:ascii="標楷體" w:eastAsia="標楷體" w:hAnsi="標楷體" w:hint="eastAsia"/>
          <w:bCs/>
        </w:rPr>
        <w:t>一只與</w:t>
      </w:r>
      <w:r w:rsidR="001C2243" w:rsidRPr="00EA0021">
        <w:rPr>
          <w:rFonts w:ascii="標楷體" w:eastAsia="標楷體" w:hAnsi="標楷體" w:hint="eastAsia"/>
          <w:bCs/>
        </w:rPr>
        <w:t>勤學獎勵金</w:t>
      </w:r>
      <w:r w:rsidR="005B17E5" w:rsidRPr="00EA0021">
        <w:rPr>
          <w:rFonts w:ascii="標楷體" w:eastAsia="標楷體" w:hAnsi="標楷體"/>
          <w:bCs/>
        </w:rPr>
        <w:t>1000</w:t>
      </w:r>
      <w:r w:rsidR="005B17E5" w:rsidRPr="00EA0021">
        <w:rPr>
          <w:rFonts w:ascii="標楷體" w:eastAsia="標楷體" w:hAnsi="標楷體" w:hint="eastAsia"/>
          <w:bCs/>
        </w:rPr>
        <w:t>元。</w:t>
      </w:r>
    </w:p>
    <w:p w:rsidR="00C36E6B" w:rsidRPr="00EA0021" w:rsidRDefault="00B22380" w:rsidP="00EA0021">
      <w:pPr>
        <w:pStyle w:val="a4"/>
        <w:numPr>
          <w:ilvl w:val="2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練習績優獎</w:t>
      </w:r>
      <w:r w:rsidRPr="00EA0021">
        <w:rPr>
          <w:rFonts w:ascii="標楷體" w:eastAsia="標楷體" w:hAnsi="標楷體" w:hint="eastAsia"/>
          <w:bCs/>
        </w:rPr>
        <w:t>－共計</w:t>
      </w:r>
      <w:r w:rsidRPr="00EA0021">
        <w:rPr>
          <w:rFonts w:ascii="標楷體" w:eastAsia="標楷體" w:hAnsi="標楷體"/>
          <w:bCs/>
        </w:rPr>
        <w:t>6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，兩組各3名</w:t>
      </w:r>
    </w:p>
    <w:p w:rsidR="004E53DC" w:rsidRPr="00EA0021" w:rsidRDefault="00B22380" w:rsidP="00EA0021">
      <w:pPr>
        <w:pStyle w:val="a4"/>
        <w:spacing w:beforeLines="50" w:before="180"/>
        <w:ind w:leftChars="0" w:left="144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參賽者使用</w:t>
      </w:r>
      <w:r w:rsidRPr="00EA0021">
        <w:rPr>
          <w:rFonts w:ascii="標楷體" w:eastAsia="標楷體" w:hAnsi="標楷體" w:hint="eastAsia"/>
          <w:bCs/>
        </w:rPr>
        <w:t>VIP視障數位學習平台進行練習</w:t>
      </w:r>
      <w:r w:rsidRPr="00EA0021">
        <w:rPr>
          <w:rFonts w:ascii="標楷體" w:eastAsia="標楷體" w:hAnsi="標楷體" w:hint="eastAsia"/>
        </w:rPr>
        <w:t>，期間正確率達</w:t>
      </w:r>
      <w:r w:rsidRPr="00EA0021">
        <w:rPr>
          <w:rFonts w:ascii="標楷體" w:eastAsia="標楷體" w:hAnsi="標楷體"/>
        </w:rPr>
        <w:t>95</w:t>
      </w:r>
      <w:r w:rsidRPr="00EA0021">
        <w:rPr>
          <w:rFonts w:ascii="標楷體" w:eastAsia="標楷體" w:hAnsi="標楷體" w:hint="eastAsia"/>
        </w:rPr>
        <w:t>%以上的練習篇目數量，經統計</w:t>
      </w:r>
      <w:r w:rsidR="005B17E5" w:rsidRPr="00EA0021">
        <w:rPr>
          <w:rFonts w:ascii="標楷體" w:eastAsia="標楷體" w:hAnsi="標楷體" w:hint="eastAsia"/>
        </w:rPr>
        <w:t>為兩</w:t>
      </w:r>
      <w:r w:rsidRPr="00EA0021">
        <w:rPr>
          <w:rFonts w:ascii="標楷體" w:eastAsia="標楷體" w:hAnsi="標楷體" w:hint="eastAsia"/>
        </w:rPr>
        <w:t>組前三名者，除頒發獎狀一只，另致贈</w:t>
      </w:r>
      <w:r w:rsidRPr="00EA0021">
        <w:rPr>
          <w:rFonts w:ascii="標楷體" w:eastAsia="標楷體" w:hAnsi="標楷體"/>
        </w:rPr>
        <w:t>1000</w:t>
      </w:r>
      <w:r w:rsidRPr="00EA0021">
        <w:rPr>
          <w:rFonts w:ascii="標楷體" w:eastAsia="標楷體" w:hAnsi="標楷體" w:hint="eastAsia"/>
        </w:rPr>
        <w:t>元勤學獎勵金。</w:t>
      </w:r>
    </w:p>
    <w:p w:rsidR="00C36E6B" w:rsidRPr="00EA0021" w:rsidRDefault="00B22380" w:rsidP="00EA0021">
      <w:pPr>
        <w:pStyle w:val="a4"/>
        <w:numPr>
          <w:ilvl w:val="2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聽打進步獎</w:t>
      </w:r>
      <w:r w:rsidRPr="00EA0021">
        <w:rPr>
          <w:rFonts w:ascii="標楷體" w:eastAsia="標楷體" w:hAnsi="標楷體" w:hint="eastAsia"/>
          <w:bCs/>
        </w:rPr>
        <w:t>－共計</w:t>
      </w:r>
      <w:r w:rsidR="005B17E5" w:rsidRPr="00EA0021">
        <w:rPr>
          <w:rFonts w:ascii="標楷體" w:eastAsia="標楷體" w:hAnsi="標楷體" w:hint="eastAsia"/>
          <w:bCs/>
        </w:rPr>
        <w:t>2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，兩組各1名</w:t>
      </w:r>
    </w:p>
    <w:p w:rsidR="00C36E6B" w:rsidRPr="00EA0021" w:rsidRDefault="00B22380" w:rsidP="00EA0021">
      <w:pPr>
        <w:pStyle w:val="a4"/>
        <w:spacing w:beforeLines="50" w:before="180"/>
        <w:ind w:leftChars="0" w:left="1440"/>
        <w:rPr>
          <w:rFonts w:ascii="標楷體" w:eastAsia="標楷體" w:hAnsi="標楷體"/>
          <w:bCs/>
        </w:rPr>
      </w:pPr>
      <w:r w:rsidRPr="00EA0021">
        <w:rPr>
          <w:rFonts w:ascii="標楷體" w:eastAsia="標楷體" w:hAnsi="標楷體" w:hint="eastAsia"/>
          <w:bCs/>
        </w:rPr>
        <w:t>參賽者使用VIP視障數位學習平台進行練習，每月至少練習5次，經系統統計，平均正確字數進步幅度排名前三者，頒發進步獎狀一只與進步獎金</w:t>
      </w:r>
      <w:r w:rsidRPr="00EA0021">
        <w:rPr>
          <w:rFonts w:ascii="標楷體" w:eastAsia="標楷體" w:hAnsi="標楷體"/>
          <w:bCs/>
        </w:rPr>
        <w:t>1000</w:t>
      </w:r>
      <w:r w:rsidRPr="00EA0021">
        <w:rPr>
          <w:rFonts w:ascii="標楷體" w:eastAsia="標楷體" w:hAnsi="標楷體" w:hint="eastAsia"/>
          <w:bCs/>
        </w:rPr>
        <w:t>元。</w:t>
      </w:r>
    </w:p>
    <w:p w:rsidR="00B22380" w:rsidRPr="00EA0021" w:rsidRDefault="00FF74E3" w:rsidP="00EA0021">
      <w:pPr>
        <w:pStyle w:val="a4"/>
        <w:spacing w:beforeLines="50" w:before="180"/>
        <w:ind w:leftChars="0" w:left="96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Cs/>
        </w:rPr>
        <w:t>自本活動展開後，</w:t>
      </w:r>
      <w:r w:rsidR="00B22380" w:rsidRPr="00EA0021">
        <w:rPr>
          <w:rFonts w:ascii="標楷體" w:eastAsia="標楷體" w:hAnsi="標楷體" w:hint="eastAsia"/>
          <w:bCs/>
        </w:rPr>
        <w:t>每月1</w:t>
      </w:r>
      <w:r w:rsidR="00B22380" w:rsidRPr="00EA0021">
        <w:rPr>
          <w:rFonts w:ascii="標楷體" w:eastAsia="標楷體" w:hAnsi="標楷體"/>
          <w:bCs/>
        </w:rPr>
        <w:t>0</w:t>
      </w:r>
      <w:r w:rsidR="00B22380" w:rsidRPr="00EA0021">
        <w:rPr>
          <w:rFonts w:ascii="標楷體" w:eastAsia="標楷體" w:hAnsi="標楷體" w:hint="eastAsia"/>
          <w:bCs/>
        </w:rPr>
        <w:t>號</w:t>
      </w:r>
      <w:r w:rsidRPr="00EA0021">
        <w:rPr>
          <w:rFonts w:ascii="標楷體" w:eastAsia="標楷體" w:hAnsi="標楷體" w:hint="eastAsia"/>
          <w:bCs/>
        </w:rPr>
        <w:t>將</w:t>
      </w:r>
      <w:r w:rsidR="00B22380" w:rsidRPr="00EA0021">
        <w:rPr>
          <w:rFonts w:ascii="標楷體" w:eastAsia="標楷體" w:hAnsi="標楷體" w:hint="eastAsia"/>
          <w:bCs/>
        </w:rPr>
        <w:t>於VIP視障數位學習平台公布上一月份各獎項排名前六</w:t>
      </w:r>
      <w:r w:rsidR="000E0575" w:rsidRPr="00EA0021">
        <w:rPr>
          <w:rFonts w:ascii="標楷體" w:eastAsia="標楷體" w:hAnsi="標楷體" w:hint="eastAsia"/>
          <w:bCs/>
          <w:lang w:eastAsia="zh-HK"/>
        </w:rPr>
        <w:t>名</w:t>
      </w:r>
      <w:r w:rsidR="00B22380" w:rsidRPr="00EA0021">
        <w:rPr>
          <w:rFonts w:ascii="標楷體" w:eastAsia="標楷體" w:hAnsi="標楷體" w:hint="eastAsia"/>
          <w:bCs/>
        </w:rPr>
        <w:t>的參賽者，參賽者可定期前往查看！</w:t>
      </w:r>
    </w:p>
    <w:p w:rsidR="00157DA8" w:rsidRPr="00EA0021" w:rsidRDefault="00157DA8" w:rsidP="00EA0021">
      <w:pPr>
        <w:pStyle w:val="a4"/>
        <w:numPr>
          <w:ilvl w:val="1"/>
          <w:numId w:val="3"/>
        </w:numPr>
        <w:spacing w:beforeLines="50" w:before="180"/>
        <w:ind w:leftChars="177" w:left="905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  <w:b/>
          <w:bCs/>
        </w:rPr>
        <w:t>組隊參加獎勵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  <w:r w:rsidR="00F446A2" w:rsidRPr="00EA0021">
        <w:rPr>
          <w:rFonts w:ascii="標楷體" w:eastAsia="標楷體" w:hAnsi="標楷體" w:hint="eastAsia"/>
          <w:lang w:eastAsia="zh-HK"/>
        </w:rPr>
        <w:t>凡</w:t>
      </w:r>
      <w:r w:rsidRPr="00EA0021">
        <w:rPr>
          <w:rFonts w:ascii="標楷體" w:eastAsia="標楷體" w:hAnsi="標楷體" w:hint="eastAsia"/>
        </w:rPr>
        <w:t>以單位</w:t>
      </w:r>
      <w:r w:rsidR="00F446A2" w:rsidRPr="00EA0021">
        <w:rPr>
          <w:rFonts w:ascii="標楷體" w:eastAsia="標楷體" w:hAnsi="標楷體" w:hint="eastAsia"/>
        </w:rPr>
        <w:t>（3人</w:t>
      </w:r>
      <w:r w:rsidRPr="00EA0021">
        <w:rPr>
          <w:rFonts w:ascii="標楷體" w:eastAsia="標楷體" w:hAnsi="標楷體" w:hint="eastAsia"/>
        </w:rPr>
        <w:t>）組成的團隊，若團體成員</w:t>
      </w:r>
      <w:r w:rsidR="00886A2F" w:rsidRPr="00EA0021">
        <w:rPr>
          <w:rFonts w:ascii="標楷體" w:eastAsia="標楷體" w:hAnsi="標楷體" w:hint="eastAsia"/>
          <w:lang w:eastAsia="zh-HK"/>
        </w:rPr>
        <w:t>獲</w:t>
      </w:r>
      <w:r w:rsidRPr="00EA0021">
        <w:rPr>
          <w:rFonts w:ascii="標楷體" w:eastAsia="標楷體" w:hAnsi="標楷體" w:hint="eastAsia"/>
        </w:rPr>
        <w:t>得</w:t>
      </w:r>
      <w:r w:rsidR="00F446A2" w:rsidRPr="00EA0021">
        <w:rPr>
          <w:rFonts w:ascii="標楷體" w:eastAsia="標楷體" w:hAnsi="標楷體" w:hint="eastAsia"/>
          <w:lang w:eastAsia="zh-HK"/>
        </w:rPr>
        <w:t>以上任一獎項者</w:t>
      </w:r>
      <w:r w:rsidRPr="00EA0021">
        <w:rPr>
          <w:rFonts w:ascii="標楷體" w:eastAsia="標楷體" w:hAnsi="標楷體" w:hint="eastAsia"/>
        </w:rPr>
        <w:t>，另頒發帶隊老師行政獎勵新台幣5000元。</w:t>
      </w:r>
    </w:p>
    <w:p w:rsidR="00157DA8" w:rsidRPr="00EA0021" w:rsidRDefault="00157DA8" w:rsidP="00EA0021">
      <w:pPr>
        <w:spacing w:beforeLines="50" w:before="18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（註：</w:t>
      </w:r>
      <w:r w:rsidR="00F446A2" w:rsidRPr="00EA0021">
        <w:rPr>
          <w:rFonts w:ascii="標楷體" w:eastAsia="標楷體" w:hAnsi="標楷體" w:hint="eastAsia"/>
          <w:lang w:eastAsia="zh-HK"/>
        </w:rPr>
        <w:t>主辦</w:t>
      </w:r>
      <w:r w:rsidRPr="00EA0021">
        <w:rPr>
          <w:rFonts w:ascii="標楷體" w:eastAsia="標楷體" w:hAnsi="標楷體" w:hint="eastAsia"/>
        </w:rPr>
        <w:t>單位依報名狀況及參賽者人數與成績</w:t>
      </w:r>
      <w:r w:rsidR="00F446A2" w:rsidRPr="00EA0021">
        <w:rPr>
          <w:rFonts w:ascii="標楷體" w:eastAsia="標楷體" w:hAnsi="標楷體" w:hint="eastAsia"/>
        </w:rPr>
        <w:t>，</w:t>
      </w:r>
      <w:r w:rsidRPr="00EA0021">
        <w:rPr>
          <w:rFonts w:ascii="標楷體" w:eastAsia="標楷體" w:hAnsi="標楷體" w:hint="eastAsia"/>
        </w:rPr>
        <w:t>保有最終修訂</w:t>
      </w:r>
      <w:r w:rsidR="00FF74E3" w:rsidRPr="00EA0021">
        <w:rPr>
          <w:rFonts w:ascii="標楷體" w:eastAsia="標楷體" w:hAnsi="標楷體" w:hint="eastAsia"/>
        </w:rPr>
        <w:t>獎項分配之權利</w:t>
      </w:r>
      <w:r w:rsidRPr="00EA0021">
        <w:rPr>
          <w:rFonts w:ascii="標楷體" w:eastAsia="標楷體" w:hAnsi="標楷體" w:hint="eastAsia"/>
        </w:rPr>
        <w:t>。）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比賽辦法</w:t>
      </w:r>
    </w:p>
    <w:p w:rsidR="00C36E6B" w:rsidRPr="00EA0021" w:rsidRDefault="00014AF0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「國小組」與「國高中組」中文聽打比賽題目，出自各版本國語文教課書，「成人組」中文聽打比賽題目與各組</w:t>
      </w:r>
      <w:r w:rsidR="00157DA8" w:rsidRPr="00EA0021">
        <w:rPr>
          <w:rFonts w:ascii="標楷體" w:eastAsia="標楷體" w:hAnsi="標楷體" w:hint="eastAsia"/>
        </w:rPr>
        <w:t>資料搜尋比賽之題目，出自於台灣數位有聲書推展學會官方網站「心靈園地」、「NVDA部落」、「生活重建分享會」及「聲之旅」</w:t>
      </w:r>
      <w:r w:rsidR="00FF74E3" w:rsidRPr="00EA0021">
        <w:rPr>
          <w:rFonts w:ascii="標楷體" w:eastAsia="標楷體" w:hAnsi="標楷體" w:hint="eastAsia"/>
        </w:rPr>
        <w:t>等頁面</w:t>
      </w:r>
      <w:r w:rsidR="00157DA8" w:rsidRPr="00EA0021">
        <w:rPr>
          <w:rFonts w:ascii="標楷體" w:eastAsia="標楷體" w:hAnsi="標楷體" w:hint="eastAsia"/>
        </w:rPr>
        <w:t>，</w:t>
      </w:r>
      <w:r w:rsidR="00980C68" w:rsidRPr="00EA0021">
        <w:rPr>
          <w:rFonts w:ascii="標楷體" w:eastAsia="標楷體" w:hAnsi="標楷體" w:hint="eastAsia"/>
        </w:rPr>
        <w:t>建議有意參賽者利</w:t>
      </w:r>
      <w:r w:rsidRPr="00EA0021">
        <w:rPr>
          <w:rFonts w:ascii="標楷體" w:eastAsia="標楷體" w:hAnsi="標楷體" w:hint="eastAsia"/>
          <w:bCs/>
        </w:rPr>
        <w:t>用VIP視障數位學習平台</w:t>
      </w:r>
      <w:r w:rsidR="00980C68" w:rsidRPr="00EA0021">
        <w:rPr>
          <w:rFonts w:ascii="標楷體" w:eastAsia="標楷體" w:hAnsi="標楷體" w:hint="eastAsia"/>
          <w:bCs/>
        </w:rPr>
        <w:t>勤加</w:t>
      </w:r>
      <w:r w:rsidRPr="00EA0021">
        <w:rPr>
          <w:rFonts w:ascii="標楷體" w:eastAsia="標楷體" w:hAnsi="標楷體" w:hint="eastAsia"/>
          <w:bCs/>
        </w:rPr>
        <w:t>練習</w:t>
      </w:r>
      <w:r w:rsidR="00157DA8"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※參加比賽前，請務必至「VIP視障數位學習平台」進行練習，實際比賽亦將在此平台上進行。</w:t>
      </w:r>
    </w:p>
    <w:p w:rsidR="00C36E6B" w:rsidRPr="00EA0021" w:rsidRDefault="00E54551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</w:t>
      </w:r>
      <w:r w:rsidR="00980C68" w:rsidRPr="00EA0021">
        <w:rPr>
          <w:rFonts w:ascii="標楷體" w:eastAsia="標楷體" w:hAnsi="標楷體" w:hint="eastAsia"/>
        </w:rPr>
        <w:t>比賽分初賽與決賽，初賽係</w:t>
      </w:r>
      <w:r w:rsidR="009F739C" w:rsidRPr="00EA0021">
        <w:rPr>
          <w:rFonts w:ascii="標楷體" w:eastAsia="標楷體" w:hAnsi="標楷體" w:hint="eastAsia"/>
        </w:rPr>
        <w:t>以決賽前兩週</w:t>
      </w:r>
      <w:r w:rsidR="00957936" w:rsidRPr="00EA0021">
        <w:rPr>
          <w:rFonts w:ascii="標楷體" w:eastAsia="標楷體" w:hAnsi="標楷體" w:hint="eastAsia"/>
        </w:rPr>
        <w:t>中文聽打</w:t>
      </w:r>
      <w:r w:rsidR="00980C68" w:rsidRPr="00EA0021">
        <w:rPr>
          <w:rFonts w:ascii="標楷體" w:eastAsia="標楷體" w:hAnsi="標楷體" w:hint="eastAsia"/>
        </w:rPr>
        <w:t>各次</w:t>
      </w:r>
      <w:r w:rsidR="009F739C" w:rsidRPr="00EA0021">
        <w:rPr>
          <w:rFonts w:ascii="標楷體" w:eastAsia="標楷體" w:hAnsi="標楷體" w:hint="eastAsia"/>
        </w:rPr>
        <w:t>練習</w:t>
      </w:r>
      <w:r w:rsidR="00980C68" w:rsidRPr="00EA0021">
        <w:rPr>
          <w:rFonts w:ascii="標楷體" w:eastAsia="標楷體" w:hAnsi="標楷體" w:hint="eastAsia"/>
        </w:rPr>
        <w:t>成績之</w:t>
      </w:r>
      <w:r w:rsidR="009F739C" w:rsidRPr="00EA0021">
        <w:rPr>
          <w:rFonts w:ascii="標楷體" w:eastAsia="標楷體" w:hAnsi="標楷體" w:hint="eastAsia"/>
        </w:rPr>
        <w:t>最佳成績作為</w:t>
      </w:r>
      <w:r w:rsidR="00980C68" w:rsidRPr="00EA0021">
        <w:rPr>
          <w:rFonts w:ascii="標楷體" w:eastAsia="標楷體" w:hAnsi="標楷體" w:hint="eastAsia"/>
        </w:rPr>
        <w:t>參加複賽之遴選條件。</w:t>
      </w:r>
      <w:r w:rsidR="00894064" w:rsidRPr="00EA0021">
        <w:rPr>
          <w:rFonts w:ascii="標楷體" w:eastAsia="標楷體" w:hAnsi="標楷體" w:hint="eastAsia"/>
        </w:rPr>
        <w:t>初賽成績前二十名者，得以進入決</w:t>
      </w:r>
      <w:r w:rsidR="009F739C" w:rsidRPr="00EA0021">
        <w:rPr>
          <w:rFonts w:ascii="標楷體" w:eastAsia="標楷體" w:hAnsi="標楷體" w:hint="eastAsia"/>
        </w:rPr>
        <w:t>賽</w:t>
      </w:r>
      <w:r w:rsidR="00F446A2" w:rsidRPr="00EA0021">
        <w:rPr>
          <w:rFonts w:ascii="標楷體" w:eastAsia="標楷體" w:hAnsi="標楷體" w:hint="eastAsia"/>
        </w:rPr>
        <w:t>。</w:t>
      </w:r>
    </w:p>
    <w:p w:rsidR="00157DA8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相關網站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</w:p>
    <w:p w:rsidR="00157DA8" w:rsidRPr="00A96141" w:rsidRDefault="00157DA8" w:rsidP="00EA0021">
      <w:pPr>
        <w:pStyle w:val="a4"/>
        <w:numPr>
          <w:ilvl w:val="1"/>
          <w:numId w:val="3"/>
        </w:numPr>
        <w:spacing w:beforeLines="50" w:before="180"/>
        <w:ind w:leftChars="177" w:left="905"/>
        <w:rPr>
          <w:rStyle w:val="a3"/>
          <w:rFonts w:ascii="標楷體" w:eastAsia="標楷體" w:hAnsi="標楷體"/>
          <w:color w:val="auto"/>
          <w:u w:val="none"/>
        </w:rPr>
      </w:pPr>
      <w:r w:rsidRPr="001F43BE">
        <w:rPr>
          <w:rFonts w:ascii="標楷體" w:eastAsia="標楷體" w:hAnsi="標楷體" w:hint="eastAsia"/>
        </w:rPr>
        <w:t>VIP視障數位學習平台（需註冊）</w:t>
      </w:r>
      <w:r w:rsidR="001F43BE" w:rsidRPr="001F43BE">
        <w:rPr>
          <w:rStyle w:val="a3"/>
          <w:rFonts w:ascii="標楷體" w:eastAsia="標楷體" w:hAnsi="標楷體" w:hint="eastAsia"/>
          <w:color w:val="auto"/>
          <w:u w:val="none"/>
        </w:rPr>
        <w:t>：</w:t>
      </w:r>
      <w:hyperlink r:id="rId7" w:history="1">
        <w:r w:rsidR="001F43BE" w:rsidRPr="0006140A">
          <w:rPr>
            <w:rStyle w:val="a3"/>
          </w:rPr>
          <w:t>http://vipel.colife.org.tw/</w:t>
        </w:r>
      </w:hyperlink>
    </w:p>
    <w:p w:rsidR="00A96141" w:rsidRPr="00EA0021" w:rsidRDefault="00A96141" w:rsidP="00A96141">
      <w:pPr>
        <w:pStyle w:val="a4"/>
        <w:spacing w:beforeLines="50" w:before="180"/>
        <w:ind w:leftChars="0" w:left="905"/>
        <w:rPr>
          <w:rStyle w:val="a3"/>
          <w:rFonts w:ascii="標楷體" w:eastAsia="標楷體" w:hAnsi="標楷體"/>
          <w:color w:val="auto"/>
          <w:u w:val="none"/>
        </w:rPr>
      </w:pPr>
      <w:r>
        <w:rPr>
          <w:rStyle w:val="a3"/>
          <w:rFonts w:ascii="標楷體" w:eastAsia="標楷體" w:hAnsi="標楷體" w:hint="eastAsia"/>
          <w:color w:val="auto"/>
          <w:u w:val="none"/>
        </w:rPr>
        <w:t>VIP平台使用教學（Youtube）：</w:t>
      </w:r>
      <w:hyperlink r:id="rId8" w:history="1">
        <w:r>
          <w:rPr>
            <w:rStyle w:val="a3"/>
          </w:rPr>
          <w:t>https://www.youtube.com/watch?v=ozekJWCml44&amp;list=PLtLcdAker1Y25rehpCrM3BpFA07iosN-d</w:t>
        </w:r>
      </w:hyperlink>
    </w:p>
    <w:p w:rsidR="00980C68" w:rsidRPr="00EA0021" w:rsidRDefault="00980C68" w:rsidP="00EA0021">
      <w:pPr>
        <w:pStyle w:val="a4"/>
        <w:numPr>
          <w:ilvl w:val="1"/>
          <w:numId w:val="3"/>
        </w:numPr>
        <w:spacing w:beforeLines="50" w:before="180"/>
        <w:ind w:leftChars="177" w:left="905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台灣數位有聲書推展學會網站</w:t>
      </w:r>
      <w:r w:rsidR="001F43BE">
        <w:rPr>
          <w:rFonts w:ascii="標楷體" w:eastAsia="標楷體" w:hAnsi="標楷體" w:hint="eastAsia"/>
        </w:rPr>
        <w:t>：</w:t>
      </w:r>
      <w:hyperlink r:id="rId9" w:history="1">
        <w:r w:rsidR="001F43BE" w:rsidRPr="0006140A">
          <w:rPr>
            <w:rStyle w:val="a3"/>
          </w:rPr>
          <w:t>http://www.tdtb.org</w:t>
        </w:r>
      </w:hyperlink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聯絡方式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</w:p>
    <w:p w:rsidR="00C36E6B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  <w:lang w:eastAsia="zh-HK"/>
        </w:rPr>
      </w:pPr>
      <w:r w:rsidRPr="00EA0021">
        <w:rPr>
          <w:rFonts w:ascii="標楷體" w:eastAsia="標楷體" w:hAnsi="標楷體" w:hint="eastAsia"/>
        </w:rPr>
        <w:t>電話：02-2389-4915 分機 1</w:t>
      </w:r>
      <w:r w:rsidR="00F446A2" w:rsidRPr="00EA0021">
        <w:rPr>
          <w:rFonts w:ascii="標楷體" w:eastAsia="標楷體" w:hAnsi="標楷體" w:hint="eastAsia"/>
        </w:rPr>
        <w:t>6</w:t>
      </w:r>
      <w:r w:rsidR="00F446A2" w:rsidRPr="00EA0021">
        <w:rPr>
          <w:rFonts w:ascii="標楷體" w:eastAsia="標楷體" w:hAnsi="標楷體" w:hint="eastAsia"/>
          <w:lang w:eastAsia="zh-HK"/>
        </w:rPr>
        <w:t>呂瑾瑛</w:t>
      </w:r>
    </w:p>
    <w:p w:rsidR="00157DA8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E-Mail：daisy</w:t>
      </w:r>
      <w:r w:rsidR="00F446A2" w:rsidRPr="00EA0021">
        <w:rPr>
          <w:rFonts w:ascii="標楷體" w:eastAsia="標楷體" w:hAnsi="標楷體" w:hint="eastAsia"/>
        </w:rPr>
        <w:t>007</w:t>
      </w:r>
      <w:r w:rsidRPr="00EA0021">
        <w:rPr>
          <w:rFonts w:ascii="標楷體" w:eastAsia="標楷體" w:hAnsi="標楷體" w:hint="eastAsia"/>
        </w:rPr>
        <w:t>@tdtb.org</w:t>
      </w:r>
    </w:p>
    <w:p w:rsidR="00EC35F8" w:rsidRPr="00EA0021" w:rsidRDefault="00EC35F8" w:rsidP="00EA0021">
      <w:pPr>
        <w:spacing w:beforeLines="50" w:before="180"/>
        <w:rPr>
          <w:rFonts w:ascii="標楷體" w:eastAsia="標楷體" w:hAnsi="標楷體"/>
        </w:rPr>
      </w:pPr>
    </w:p>
    <w:sectPr w:rsidR="00EC35F8" w:rsidRPr="00EA0021" w:rsidSect="000B10F3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155" w:rsidRDefault="00E61155" w:rsidP="00894064">
      <w:r>
        <w:separator/>
      </w:r>
    </w:p>
  </w:endnote>
  <w:endnote w:type="continuationSeparator" w:id="0">
    <w:p w:rsidR="00E61155" w:rsidRDefault="00E61155" w:rsidP="0089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155" w:rsidRDefault="00E61155" w:rsidP="00894064">
      <w:r>
        <w:separator/>
      </w:r>
    </w:p>
  </w:footnote>
  <w:footnote w:type="continuationSeparator" w:id="0">
    <w:p w:rsidR="00E61155" w:rsidRDefault="00E61155" w:rsidP="0089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7BF7"/>
    <w:multiLevelType w:val="multilevel"/>
    <w:tmpl w:val="0786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F3C8E"/>
    <w:multiLevelType w:val="hybridMultilevel"/>
    <w:tmpl w:val="40FA3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1F291D"/>
    <w:multiLevelType w:val="hybridMultilevel"/>
    <w:tmpl w:val="687E0854"/>
    <w:lvl w:ilvl="0" w:tplc="22FA393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916F60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A8"/>
    <w:rsid w:val="00014AF0"/>
    <w:rsid w:val="000603FC"/>
    <w:rsid w:val="00071A6D"/>
    <w:rsid w:val="000B10F3"/>
    <w:rsid w:val="000E0575"/>
    <w:rsid w:val="001534F8"/>
    <w:rsid w:val="00157DA8"/>
    <w:rsid w:val="001C2243"/>
    <w:rsid w:val="001F43BE"/>
    <w:rsid w:val="00211A18"/>
    <w:rsid w:val="00297798"/>
    <w:rsid w:val="00305133"/>
    <w:rsid w:val="003D57F6"/>
    <w:rsid w:val="004E53DC"/>
    <w:rsid w:val="004F1965"/>
    <w:rsid w:val="00512448"/>
    <w:rsid w:val="005336AD"/>
    <w:rsid w:val="005B17E5"/>
    <w:rsid w:val="00621DA1"/>
    <w:rsid w:val="00640377"/>
    <w:rsid w:val="00682BAB"/>
    <w:rsid w:val="006A36FC"/>
    <w:rsid w:val="007058F4"/>
    <w:rsid w:val="00774C0C"/>
    <w:rsid w:val="007A7996"/>
    <w:rsid w:val="00886A2F"/>
    <w:rsid w:val="008875E3"/>
    <w:rsid w:val="00894064"/>
    <w:rsid w:val="00942165"/>
    <w:rsid w:val="0094223F"/>
    <w:rsid w:val="00947097"/>
    <w:rsid w:val="00956F4F"/>
    <w:rsid w:val="00957936"/>
    <w:rsid w:val="009732C7"/>
    <w:rsid w:val="00980C68"/>
    <w:rsid w:val="009C301E"/>
    <w:rsid w:val="009F739C"/>
    <w:rsid w:val="00A23DFA"/>
    <w:rsid w:val="00A34B08"/>
    <w:rsid w:val="00A55857"/>
    <w:rsid w:val="00A96141"/>
    <w:rsid w:val="00B22380"/>
    <w:rsid w:val="00B75B67"/>
    <w:rsid w:val="00B8539A"/>
    <w:rsid w:val="00BC518F"/>
    <w:rsid w:val="00C1487E"/>
    <w:rsid w:val="00C36E6B"/>
    <w:rsid w:val="00C62664"/>
    <w:rsid w:val="00CF39A0"/>
    <w:rsid w:val="00D417C8"/>
    <w:rsid w:val="00D712BB"/>
    <w:rsid w:val="00DF7372"/>
    <w:rsid w:val="00E54551"/>
    <w:rsid w:val="00E61155"/>
    <w:rsid w:val="00EA0021"/>
    <w:rsid w:val="00EC35F8"/>
    <w:rsid w:val="00F446A2"/>
    <w:rsid w:val="00F54A3F"/>
    <w:rsid w:val="00F65C47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BCB41-08D0-4577-927B-42DB6280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D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7DA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A79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A7996"/>
  </w:style>
  <w:style w:type="character" w:customStyle="1" w:styleId="a7">
    <w:name w:val="註解文字 字元"/>
    <w:basedOn w:val="a0"/>
    <w:link w:val="a6"/>
    <w:uiPriority w:val="99"/>
    <w:semiHidden/>
    <w:rsid w:val="007A79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7A799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A79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79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40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4064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44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ekJWCml44&amp;list=PLtLcdAker1Y25rehpCrM3BpFA07iosN-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el.colife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dtb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王建立</dc:creator>
  <cp:keywords/>
  <dc:description/>
  <cp:lastModifiedBy>academic_major</cp:lastModifiedBy>
  <cp:revision>2</cp:revision>
  <dcterms:created xsi:type="dcterms:W3CDTF">2019-08-20T09:43:00Z</dcterms:created>
  <dcterms:modified xsi:type="dcterms:W3CDTF">2019-08-20T09:43:00Z</dcterms:modified>
</cp:coreProperties>
</file>